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84E" w:rsidRDefault="0057184E">
      <w:pPr>
        <w:jc w:val="center"/>
        <w:rPr>
          <w:b/>
          <w:sz w:val="44"/>
        </w:rPr>
      </w:pPr>
    </w:p>
    <w:p w:rsidR="0057184E" w:rsidRDefault="0057184E">
      <w:pPr>
        <w:jc w:val="center"/>
        <w:rPr>
          <w:b/>
          <w:sz w:val="44"/>
        </w:rPr>
      </w:pPr>
    </w:p>
    <w:p w:rsidR="0057184E" w:rsidRDefault="0057184E">
      <w:pPr>
        <w:jc w:val="center"/>
        <w:rPr>
          <w:rFonts w:eastAsia="黑体"/>
          <w:b/>
          <w:sz w:val="36"/>
        </w:rPr>
      </w:pPr>
      <w:r>
        <w:rPr>
          <w:rFonts w:eastAsia="黑体" w:hint="eastAsia"/>
          <w:b/>
          <w:sz w:val="36"/>
        </w:rPr>
        <w:t>上海</w:t>
      </w:r>
      <w:r w:rsidR="00AD22D0">
        <w:rPr>
          <w:rFonts w:eastAsia="黑体" w:hint="eastAsia"/>
          <w:b/>
          <w:sz w:val="36"/>
        </w:rPr>
        <w:t>海洋</w:t>
      </w:r>
      <w:r>
        <w:rPr>
          <w:rFonts w:eastAsia="黑体" w:hint="eastAsia"/>
          <w:b/>
          <w:sz w:val="36"/>
        </w:rPr>
        <w:t>大学</w:t>
      </w:r>
      <w:bookmarkStart w:id="0" w:name="_GoBack"/>
      <w:r w:rsidR="002464AD" w:rsidRPr="002464AD">
        <w:rPr>
          <w:rFonts w:eastAsia="黑体" w:hint="eastAsia"/>
          <w:b/>
          <w:sz w:val="36"/>
        </w:rPr>
        <w:t>青年教师科研启动经费</w:t>
      </w:r>
      <w:bookmarkEnd w:id="0"/>
    </w:p>
    <w:p w:rsidR="0057184E" w:rsidRDefault="0057184E">
      <w:pPr>
        <w:jc w:val="center"/>
        <w:rPr>
          <w:b/>
          <w:sz w:val="44"/>
        </w:rPr>
      </w:pPr>
      <w:r>
        <w:rPr>
          <w:rFonts w:eastAsia="黑体" w:hint="eastAsia"/>
          <w:b/>
          <w:sz w:val="36"/>
        </w:rPr>
        <w:t>申请书</w:t>
      </w:r>
    </w:p>
    <w:p w:rsidR="0057184E" w:rsidRDefault="0057184E">
      <w:r>
        <w:rPr>
          <w:rFonts w:hint="eastAsia"/>
          <w:b/>
        </w:rPr>
        <w:t xml:space="preserve">  </w:t>
      </w:r>
    </w:p>
    <w:p w:rsidR="0057184E" w:rsidRDefault="0057184E"/>
    <w:p w:rsidR="0057184E" w:rsidRDefault="0057184E"/>
    <w:p w:rsidR="0057184E" w:rsidRDefault="0057184E">
      <w:pPr>
        <w:rPr>
          <w:sz w:val="28"/>
        </w:rPr>
      </w:pPr>
    </w:p>
    <w:p w:rsidR="0057184E" w:rsidRDefault="0057184E">
      <w:pPr>
        <w:rPr>
          <w:sz w:val="28"/>
        </w:rPr>
      </w:pPr>
      <w:r>
        <w:rPr>
          <w:rFonts w:hint="eastAsia"/>
          <w:sz w:val="28"/>
        </w:rPr>
        <w:t>项目名称：</w:t>
      </w:r>
    </w:p>
    <w:p w:rsidR="0057184E" w:rsidRDefault="0057184E">
      <w:pPr>
        <w:rPr>
          <w:sz w:val="28"/>
        </w:rPr>
      </w:pPr>
    </w:p>
    <w:p w:rsidR="0057184E" w:rsidRDefault="0057184E">
      <w:pPr>
        <w:rPr>
          <w:sz w:val="28"/>
        </w:rPr>
      </w:pPr>
      <w:r>
        <w:rPr>
          <w:rFonts w:hint="eastAsia"/>
          <w:sz w:val="28"/>
        </w:rPr>
        <w:t>申请人：</w:t>
      </w:r>
      <w:r>
        <w:rPr>
          <w:rFonts w:hint="eastAsia"/>
          <w:sz w:val="28"/>
        </w:rPr>
        <w:t xml:space="preserve">         </w:t>
      </w:r>
    </w:p>
    <w:p w:rsidR="0057184E" w:rsidRDefault="0057184E">
      <w:pPr>
        <w:rPr>
          <w:sz w:val="28"/>
        </w:rPr>
      </w:pPr>
    </w:p>
    <w:p w:rsidR="0057184E" w:rsidRDefault="0057184E">
      <w:pPr>
        <w:rPr>
          <w:sz w:val="28"/>
        </w:rPr>
      </w:pPr>
      <w:r>
        <w:rPr>
          <w:rFonts w:hint="eastAsia"/>
          <w:sz w:val="28"/>
        </w:rPr>
        <w:t>所在学院：</w:t>
      </w:r>
      <w:r>
        <w:rPr>
          <w:rFonts w:hint="eastAsia"/>
          <w:sz w:val="28"/>
        </w:rPr>
        <w:t xml:space="preserve">      </w:t>
      </w:r>
    </w:p>
    <w:p w:rsidR="0057184E" w:rsidRDefault="0057184E">
      <w:pPr>
        <w:rPr>
          <w:sz w:val="28"/>
        </w:rPr>
      </w:pPr>
    </w:p>
    <w:p w:rsidR="0057184E" w:rsidRDefault="0057184E">
      <w:pPr>
        <w:rPr>
          <w:sz w:val="28"/>
        </w:rPr>
      </w:pPr>
      <w:r>
        <w:rPr>
          <w:rFonts w:hint="eastAsia"/>
          <w:sz w:val="28"/>
        </w:rPr>
        <w:t>联系电话：</w:t>
      </w:r>
      <w:r>
        <w:rPr>
          <w:rFonts w:hint="eastAsia"/>
          <w:sz w:val="28"/>
        </w:rPr>
        <w:t xml:space="preserve">      </w:t>
      </w:r>
    </w:p>
    <w:p w:rsidR="0057184E" w:rsidRDefault="0057184E">
      <w:pPr>
        <w:rPr>
          <w:sz w:val="28"/>
        </w:rPr>
      </w:pPr>
    </w:p>
    <w:p w:rsidR="0057184E" w:rsidRDefault="0057184E">
      <w:r>
        <w:rPr>
          <w:rFonts w:hint="eastAsia"/>
          <w:sz w:val="28"/>
        </w:rPr>
        <w:t>起止日期：</w:t>
      </w:r>
      <w:r>
        <w:rPr>
          <w:rFonts w:hint="eastAsia"/>
          <w:sz w:val="28"/>
        </w:rPr>
        <w:t xml:space="preserve">            </w:t>
      </w:r>
      <w:r>
        <w:rPr>
          <w:rFonts w:hint="eastAsia"/>
        </w:rPr>
        <w:t xml:space="preserve">   </w:t>
      </w:r>
    </w:p>
    <w:p w:rsidR="0057184E" w:rsidRDefault="0057184E"/>
    <w:p w:rsidR="0057184E" w:rsidRDefault="0057184E"/>
    <w:p w:rsidR="0057184E" w:rsidRDefault="0057184E"/>
    <w:p w:rsidR="0057184E" w:rsidRDefault="0057184E"/>
    <w:p w:rsidR="0057184E" w:rsidRDefault="0057184E"/>
    <w:p w:rsidR="0057184E" w:rsidRDefault="0057184E"/>
    <w:p w:rsidR="0057184E" w:rsidRDefault="0057184E">
      <w:pPr>
        <w:jc w:val="center"/>
        <w:rPr>
          <w:sz w:val="32"/>
        </w:rPr>
      </w:pPr>
      <w:r>
        <w:rPr>
          <w:rFonts w:hint="eastAsia"/>
          <w:sz w:val="32"/>
        </w:rPr>
        <w:t>上海</w:t>
      </w:r>
      <w:r w:rsidR="00AD22D0">
        <w:rPr>
          <w:rFonts w:hint="eastAsia"/>
          <w:sz w:val="32"/>
        </w:rPr>
        <w:t>海洋</w:t>
      </w:r>
      <w:r>
        <w:rPr>
          <w:rFonts w:hint="eastAsia"/>
          <w:sz w:val="32"/>
        </w:rPr>
        <w:t>大学科技处制</w:t>
      </w:r>
    </w:p>
    <w:p w:rsidR="0057184E" w:rsidRDefault="0057184E">
      <w:pPr>
        <w:jc w:val="center"/>
        <w:rPr>
          <w:sz w:val="32"/>
        </w:rPr>
      </w:pPr>
    </w:p>
    <w:p w:rsidR="0057184E" w:rsidRDefault="0057184E">
      <w:pPr>
        <w:rPr>
          <w:sz w:val="32"/>
        </w:rPr>
      </w:pPr>
    </w:p>
    <w:p w:rsidR="0057184E" w:rsidRDefault="0057184E">
      <w:pPr>
        <w:rPr>
          <w:sz w:val="32"/>
        </w:rPr>
      </w:pPr>
    </w:p>
    <w:p w:rsidR="0057184E" w:rsidRDefault="0057184E">
      <w:pPr>
        <w:ind w:left="540"/>
        <w:rPr>
          <w:sz w:val="28"/>
        </w:rPr>
      </w:pPr>
      <w:r>
        <w:rPr>
          <w:rFonts w:hint="eastAsia"/>
          <w:sz w:val="28"/>
        </w:rPr>
        <w:lastRenderedPageBreak/>
        <w:t>一、立论依据</w:t>
      </w:r>
    </w:p>
    <w:p w:rsidR="0057184E" w:rsidRDefault="0057184E">
      <w:pPr>
        <w:ind w:left="180"/>
        <w:rPr>
          <w:sz w:val="28"/>
        </w:rPr>
      </w:pPr>
      <w:r>
        <w:rPr>
          <w:rFonts w:hint="eastAsia"/>
          <w:sz w:val="28"/>
        </w:rPr>
        <w:t>（项目的研究意义、国内外研究现状分析，</w:t>
      </w:r>
      <w:proofErr w:type="gramStart"/>
      <w:r>
        <w:rPr>
          <w:rFonts w:hint="eastAsia"/>
          <w:sz w:val="28"/>
        </w:rPr>
        <w:t>附主要</w:t>
      </w:r>
      <w:proofErr w:type="gramEnd"/>
      <w:r>
        <w:rPr>
          <w:rFonts w:hint="eastAsia"/>
          <w:sz w:val="28"/>
        </w:rPr>
        <w:t>的参考文献）</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0"/>
      </w:tblGrid>
      <w:tr w:rsidR="0057184E">
        <w:trPr>
          <w:trHeight w:val="12655"/>
        </w:trPr>
        <w:tc>
          <w:tcPr>
            <w:tcW w:w="8100" w:type="dxa"/>
            <w:tcBorders>
              <w:bottom w:val="single" w:sz="4" w:space="0" w:color="auto"/>
            </w:tcBorders>
          </w:tcPr>
          <w:p w:rsidR="0057184E" w:rsidRDefault="0057184E">
            <w:pPr>
              <w:ind w:firstLine="420"/>
              <w:rPr>
                <w:sz w:val="28"/>
              </w:rPr>
            </w:pPr>
          </w:p>
        </w:tc>
      </w:tr>
    </w:tbl>
    <w:p w:rsidR="0057184E" w:rsidRDefault="0057184E">
      <w:pPr>
        <w:ind w:left="540"/>
        <w:rPr>
          <w:sz w:val="28"/>
        </w:rPr>
      </w:pPr>
      <w:r>
        <w:rPr>
          <w:rFonts w:hint="eastAsia"/>
          <w:sz w:val="28"/>
        </w:rPr>
        <w:lastRenderedPageBreak/>
        <w:t>二、研究方案</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gridCol w:w="180"/>
      </w:tblGrid>
      <w:tr w:rsidR="0057184E">
        <w:trPr>
          <w:gridAfter w:val="1"/>
          <w:wAfter w:w="180" w:type="dxa"/>
          <w:trHeight w:val="12645"/>
        </w:trPr>
        <w:tc>
          <w:tcPr>
            <w:tcW w:w="8280" w:type="dxa"/>
          </w:tcPr>
          <w:p w:rsidR="0057184E" w:rsidRDefault="0057184E">
            <w:pPr>
              <w:numPr>
                <w:ilvl w:val="0"/>
                <w:numId w:val="19"/>
              </w:numPr>
              <w:rPr>
                <w:sz w:val="24"/>
              </w:rPr>
            </w:pPr>
            <w:r>
              <w:rPr>
                <w:rFonts w:hint="eastAsia"/>
                <w:sz w:val="24"/>
              </w:rPr>
              <w:t>研究目的、研究内容和</w:t>
            </w:r>
            <w:proofErr w:type="gramStart"/>
            <w:r>
              <w:rPr>
                <w:rFonts w:hint="eastAsia"/>
                <w:sz w:val="24"/>
              </w:rPr>
              <w:t>拟解决</w:t>
            </w:r>
            <w:proofErr w:type="gramEnd"/>
            <w:r>
              <w:rPr>
                <w:rFonts w:hint="eastAsia"/>
                <w:sz w:val="24"/>
              </w:rPr>
              <w:t>的关键问题</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tc>
      </w:tr>
      <w:tr w:rsidR="0057184E">
        <w:trPr>
          <w:trHeight w:val="13410"/>
        </w:trPr>
        <w:tc>
          <w:tcPr>
            <w:tcW w:w="8460" w:type="dxa"/>
            <w:gridSpan w:val="2"/>
          </w:tcPr>
          <w:p w:rsidR="0057184E" w:rsidRDefault="0057184E">
            <w:pPr>
              <w:ind w:left="-720" w:firstLine="720"/>
              <w:rPr>
                <w:b/>
                <w:sz w:val="24"/>
              </w:rPr>
            </w:pPr>
            <w:r>
              <w:rPr>
                <w:rFonts w:hint="eastAsia"/>
                <w:sz w:val="24"/>
              </w:rPr>
              <w:lastRenderedPageBreak/>
              <w:t>2</w:t>
            </w:r>
            <w:r>
              <w:rPr>
                <w:rFonts w:hint="eastAsia"/>
                <w:sz w:val="24"/>
              </w:rPr>
              <w:t>、拟采取的研究方法、技术路线、实验方案及可行性分析</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numPr>
                <w:ilvl w:val="3"/>
                <w:numId w:val="1"/>
              </w:numPr>
              <w:tabs>
                <w:tab w:val="clear" w:pos="3210"/>
                <w:tab w:val="num" w:pos="432"/>
              </w:tabs>
              <w:ind w:left="432" w:hanging="432"/>
              <w:rPr>
                <w:sz w:val="24"/>
              </w:rPr>
            </w:pPr>
            <w:r>
              <w:rPr>
                <w:rFonts w:hint="eastAsia"/>
                <w:sz w:val="24"/>
              </w:rPr>
              <w:t>本项目的创新之处</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r>
              <w:rPr>
                <w:rFonts w:hint="eastAsia"/>
                <w:sz w:val="24"/>
              </w:rPr>
              <w:t>4</w:t>
            </w:r>
            <w:r>
              <w:rPr>
                <w:rFonts w:hint="eastAsia"/>
                <w:sz w:val="24"/>
              </w:rPr>
              <w:t>．计划进度</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tc>
      </w:tr>
    </w:tbl>
    <w:p w:rsidR="0057184E" w:rsidRDefault="0057184E">
      <w:pPr>
        <w:rPr>
          <w:sz w:val="28"/>
        </w:rPr>
      </w:pPr>
      <w:r>
        <w:rPr>
          <w:rFonts w:hint="eastAsia"/>
          <w:sz w:val="28"/>
        </w:rPr>
        <w:lastRenderedPageBreak/>
        <w:t>三、研究基础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57184E">
        <w:trPr>
          <w:trHeight w:val="12480"/>
        </w:trPr>
        <w:tc>
          <w:tcPr>
            <w:tcW w:w="8280" w:type="dxa"/>
          </w:tcPr>
          <w:p w:rsidR="0057184E" w:rsidRDefault="0057184E">
            <w:pPr>
              <w:rPr>
                <w:sz w:val="24"/>
              </w:rPr>
            </w:pPr>
            <w:r>
              <w:rPr>
                <w:rFonts w:hint="eastAsia"/>
                <w:sz w:val="24"/>
              </w:rPr>
              <w:t>1</w:t>
            </w:r>
            <w:r>
              <w:rPr>
                <w:rFonts w:hint="eastAsia"/>
                <w:sz w:val="24"/>
              </w:rPr>
              <w:t>、与本项有关的研究工作积累和已取得的研究工作成绩</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 w:rsidR="0057184E" w:rsidRDefault="0057184E"/>
          <w:p w:rsidR="0057184E" w:rsidRDefault="0057184E"/>
          <w:p w:rsidR="0057184E" w:rsidRDefault="0057184E"/>
          <w:p w:rsidR="0057184E" w:rsidRDefault="0057184E">
            <w:pPr>
              <w:numPr>
                <w:ilvl w:val="1"/>
                <w:numId w:val="2"/>
              </w:numPr>
              <w:tabs>
                <w:tab w:val="clear" w:pos="780"/>
                <w:tab w:val="num" w:pos="72"/>
              </w:tabs>
              <w:ind w:left="72" w:hanging="180"/>
              <w:rPr>
                <w:sz w:val="24"/>
              </w:rPr>
            </w:pPr>
            <w:r>
              <w:rPr>
                <w:rFonts w:hint="eastAsia"/>
                <w:sz w:val="24"/>
              </w:rPr>
              <w:t>具备的实验条件，尚缺乏的实验条件和</w:t>
            </w:r>
            <w:proofErr w:type="gramStart"/>
            <w:r>
              <w:rPr>
                <w:rFonts w:hint="eastAsia"/>
                <w:sz w:val="24"/>
              </w:rPr>
              <w:t>拟解决</w:t>
            </w:r>
            <w:proofErr w:type="gramEnd"/>
            <w:r>
              <w:rPr>
                <w:rFonts w:hint="eastAsia"/>
                <w:sz w:val="24"/>
              </w:rPr>
              <w:t>的途径</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r>
              <w:rPr>
                <w:rFonts w:hint="eastAsia"/>
                <w:sz w:val="24"/>
              </w:rPr>
              <w:t>3</w:t>
            </w:r>
            <w:r>
              <w:rPr>
                <w:rFonts w:hint="eastAsia"/>
                <w:sz w:val="24"/>
              </w:rPr>
              <w:t>、申请者和项目主要成员的学历和研究工作简历，近期发表与本项目有关的主要论著目录和获得学术奖励情况及在本项目中承担的任务</w:t>
            </w: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tc>
      </w:tr>
    </w:tbl>
    <w:p w:rsidR="0057184E" w:rsidRDefault="0057184E">
      <w:pPr>
        <w:rPr>
          <w:sz w:val="28"/>
        </w:rPr>
      </w:pPr>
      <w:r>
        <w:rPr>
          <w:rFonts w:hint="eastAsia"/>
          <w:sz w:val="28"/>
        </w:rPr>
        <w:lastRenderedPageBreak/>
        <w:t>四、预期研究成果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57184E">
        <w:trPr>
          <w:trHeight w:val="5742"/>
        </w:trPr>
        <w:tc>
          <w:tcPr>
            <w:tcW w:w="8280" w:type="dxa"/>
          </w:tcPr>
          <w:p w:rsidR="0057184E" w:rsidRDefault="0057184E">
            <w:pPr>
              <w:ind w:left="360"/>
              <w:rPr>
                <w:sz w:val="24"/>
              </w:rPr>
            </w:pPr>
          </w:p>
          <w:p w:rsidR="0057184E" w:rsidRDefault="0057184E">
            <w:pPr>
              <w:numPr>
                <w:ilvl w:val="0"/>
                <w:numId w:val="12"/>
              </w:numPr>
              <w:rPr>
                <w:sz w:val="24"/>
              </w:rPr>
            </w:pPr>
            <w:r>
              <w:rPr>
                <w:rFonts w:hint="eastAsia"/>
                <w:sz w:val="24"/>
              </w:rPr>
              <w:t>预期的研究成果、考核指标及提供成果的形式</w:t>
            </w:r>
          </w:p>
          <w:p w:rsidR="0057184E" w:rsidRDefault="0057184E">
            <w:pPr>
              <w:ind w:left="359" w:firstLine="420"/>
            </w:pPr>
          </w:p>
          <w:p w:rsidR="0057184E" w:rsidRDefault="0057184E">
            <w:pPr>
              <w:ind w:left="360" w:right="252"/>
            </w:pPr>
          </w:p>
          <w:p w:rsidR="0057184E" w:rsidRDefault="0057184E">
            <w:pPr>
              <w:ind w:left="360" w:right="252"/>
            </w:pPr>
          </w:p>
          <w:p w:rsidR="0057184E" w:rsidRDefault="0057184E">
            <w:pPr>
              <w:ind w:left="360" w:right="252"/>
            </w:pPr>
          </w:p>
          <w:p w:rsidR="0057184E" w:rsidRDefault="0057184E">
            <w:pPr>
              <w:ind w:left="360" w:right="252"/>
            </w:pPr>
          </w:p>
          <w:p w:rsidR="0057184E" w:rsidRDefault="0057184E">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57184E" w:rsidRDefault="0057184E">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57184E" w:rsidRDefault="0057184E">
            <w:pPr>
              <w:ind w:left="360" w:right="252"/>
            </w:pPr>
          </w:p>
          <w:p w:rsidR="0057184E" w:rsidRDefault="0057184E">
            <w:pPr>
              <w:ind w:left="360" w:right="252"/>
              <w:rPr>
                <w:sz w:val="24"/>
              </w:rPr>
            </w:pPr>
            <w:r>
              <w:rPr>
                <w:rFonts w:hint="eastAsia"/>
                <w:sz w:val="24"/>
              </w:rPr>
              <w:t xml:space="preserve">2. </w:t>
            </w:r>
            <w:r>
              <w:rPr>
                <w:rFonts w:hint="eastAsia"/>
                <w:sz w:val="24"/>
              </w:rPr>
              <w:t>项目完成后的经济效益、社会效益和理论意义</w:t>
            </w:r>
          </w:p>
          <w:p w:rsidR="0057184E" w:rsidRDefault="0057184E">
            <w:pPr>
              <w:ind w:left="1829" w:right="252" w:hanging="1470"/>
            </w:pPr>
            <w:r>
              <w:rPr>
                <w:rFonts w:hint="eastAsia"/>
              </w:rPr>
              <w:t xml:space="preserve">   </w:t>
            </w:r>
          </w:p>
          <w:p w:rsidR="0057184E" w:rsidRDefault="0057184E">
            <w:pPr>
              <w:ind w:left="1829" w:right="252" w:hanging="1260"/>
              <w:rPr>
                <w:sz w:val="28"/>
              </w:rPr>
            </w:pPr>
          </w:p>
          <w:p w:rsidR="0057184E" w:rsidRDefault="0057184E">
            <w:pPr>
              <w:ind w:left="1829" w:right="252" w:hanging="1260"/>
              <w:rPr>
                <w:sz w:val="28"/>
              </w:rPr>
            </w:pPr>
          </w:p>
          <w:p w:rsidR="0057184E" w:rsidRDefault="0057184E">
            <w:pPr>
              <w:ind w:left="1829" w:right="252" w:hanging="1260"/>
              <w:rPr>
                <w:sz w:val="28"/>
              </w:rPr>
            </w:pPr>
          </w:p>
          <w:p w:rsidR="00CB5B9B" w:rsidRDefault="00CB5B9B">
            <w:pPr>
              <w:ind w:left="1829" w:right="252" w:hanging="1260"/>
              <w:rPr>
                <w:sz w:val="28"/>
              </w:rPr>
            </w:pPr>
          </w:p>
          <w:p w:rsidR="00CB5B9B" w:rsidRDefault="00CB5B9B">
            <w:pPr>
              <w:ind w:left="1829" w:right="252" w:hanging="1260"/>
              <w:rPr>
                <w:sz w:val="28"/>
              </w:rPr>
            </w:pPr>
          </w:p>
          <w:p w:rsidR="00CB5B9B" w:rsidRDefault="00CB5B9B">
            <w:pPr>
              <w:ind w:left="1829" w:right="252" w:hanging="1260"/>
              <w:rPr>
                <w:sz w:val="28"/>
              </w:rPr>
            </w:pPr>
          </w:p>
          <w:p w:rsidR="00CB5B9B" w:rsidRDefault="00CB5B9B">
            <w:pPr>
              <w:ind w:left="1829" w:right="252" w:hanging="1260"/>
              <w:rPr>
                <w:sz w:val="28"/>
              </w:rPr>
            </w:pPr>
          </w:p>
          <w:p w:rsidR="0057184E" w:rsidRDefault="0057184E">
            <w:pPr>
              <w:ind w:left="1829" w:right="252" w:hanging="1260"/>
              <w:rPr>
                <w:sz w:val="28"/>
              </w:rPr>
            </w:pPr>
          </w:p>
        </w:tc>
      </w:tr>
    </w:tbl>
    <w:p w:rsidR="0057184E" w:rsidRDefault="0057184E">
      <w:pPr>
        <w:rPr>
          <w:sz w:val="28"/>
        </w:rPr>
      </w:pPr>
      <w:r>
        <w:rPr>
          <w:rFonts w:hint="eastAsia"/>
          <w:sz w:val="28"/>
        </w:rPr>
        <w:lastRenderedPageBreak/>
        <w:t>五、经费预算</w:t>
      </w:r>
    </w:p>
    <w:tbl>
      <w:tblPr>
        <w:tblStyle w:val="a7"/>
        <w:tblW w:w="0" w:type="auto"/>
        <w:tblLook w:val="04A0" w:firstRow="1" w:lastRow="0" w:firstColumn="1" w:lastColumn="0" w:noHBand="0" w:noVBand="1"/>
      </w:tblPr>
      <w:tblGrid>
        <w:gridCol w:w="1951"/>
        <w:gridCol w:w="1559"/>
        <w:gridCol w:w="5012"/>
      </w:tblGrid>
      <w:tr w:rsidR="00A73FD1" w:rsidRPr="00DD6717" w:rsidTr="00B17452">
        <w:trPr>
          <w:trHeight w:val="794"/>
        </w:trPr>
        <w:tc>
          <w:tcPr>
            <w:tcW w:w="1951" w:type="dxa"/>
            <w:vAlign w:val="center"/>
          </w:tcPr>
          <w:p w:rsidR="00A73FD1" w:rsidRPr="00DD6717" w:rsidRDefault="00A73FD1" w:rsidP="00B17452">
            <w:pPr>
              <w:jc w:val="center"/>
              <w:rPr>
                <w:b/>
                <w:bCs/>
                <w:sz w:val="24"/>
              </w:rPr>
            </w:pPr>
            <w:r w:rsidRPr="00DD6717">
              <w:rPr>
                <w:rFonts w:hint="eastAsia"/>
                <w:spacing w:val="-8"/>
                <w:sz w:val="24"/>
              </w:rPr>
              <w:t>申请经费来源</w:t>
            </w:r>
          </w:p>
        </w:tc>
        <w:tc>
          <w:tcPr>
            <w:tcW w:w="6571" w:type="dxa"/>
            <w:gridSpan w:val="2"/>
            <w:vAlign w:val="center"/>
          </w:tcPr>
          <w:p w:rsidR="00A73FD1" w:rsidRPr="00DD6717" w:rsidRDefault="00A73FD1" w:rsidP="00B17452">
            <w:pPr>
              <w:jc w:val="center"/>
              <w:rPr>
                <w:bCs/>
                <w:sz w:val="24"/>
              </w:rPr>
            </w:pPr>
            <w:r w:rsidRPr="00E67C9F">
              <w:rPr>
                <w:rFonts w:ascii="宋体" w:hAnsi="宋体" w:hint="eastAsia"/>
                <w:bCs/>
                <w:color w:val="BFBFBF" w:themeColor="background1" w:themeShade="BF"/>
                <w:sz w:val="24"/>
              </w:rPr>
              <w:t>□</w:t>
            </w:r>
            <w:r w:rsidRPr="00E67C9F">
              <w:rPr>
                <w:rFonts w:hint="eastAsia"/>
                <w:bCs/>
                <w:color w:val="BFBFBF" w:themeColor="background1" w:themeShade="BF"/>
                <w:sz w:val="24"/>
              </w:rPr>
              <w:t>校专项；</w:t>
            </w:r>
            <w:r w:rsidRPr="00E67C9F">
              <w:rPr>
                <w:rFonts w:ascii="宋体" w:hAnsi="宋体" w:hint="eastAsia"/>
                <w:b/>
                <w:bCs/>
                <w:sz w:val="24"/>
              </w:rPr>
              <w:t>□</w:t>
            </w:r>
            <w:r w:rsidRPr="00E67C9F">
              <w:rPr>
                <w:rFonts w:hint="eastAsia"/>
                <w:b/>
                <w:bCs/>
                <w:sz w:val="24"/>
              </w:rPr>
              <w:t>校博士启动；</w:t>
            </w:r>
            <w:r w:rsidRPr="00E67C9F">
              <w:rPr>
                <w:rFonts w:ascii="宋体" w:hAnsi="宋体" w:hint="eastAsia"/>
                <w:bCs/>
                <w:color w:val="BFBFBF" w:themeColor="background1" w:themeShade="BF"/>
                <w:sz w:val="24"/>
              </w:rPr>
              <w:t>□</w:t>
            </w:r>
            <w:r w:rsidRPr="00E67C9F">
              <w:rPr>
                <w:rFonts w:hint="eastAsia"/>
                <w:bCs/>
                <w:color w:val="BFBFBF" w:themeColor="background1" w:themeShade="BF"/>
                <w:sz w:val="24"/>
              </w:rPr>
              <w:t>校青年基金；</w:t>
            </w:r>
            <w:r w:rsidRPr="00E67C9F">
              <w:rPr>
                <w:rFonts w:ascii="宋体" w:hAnsi="宋体" w:hint="eastAsia"/>
                <w:bCs/>
                <w:color w:val="BFBFBF" w:themeColor="background1" w:themeShade="BF"/>
                <w:sz w:val="24"/>
              </w:rPr>
              <w:t>□</w:t>
            </w:r>
            <w:proofErr w:type="gramStart"/>
            <w:r w:rsidRPr="00E67C9F">
              <w:rPr>
                <w:rFonts w:hint="eastAsia"/>
                <w:bCs/>
                <w:color w:val="BFBFBF" w:themeColor="background1" w:themeShade="BF"/>
                <w:sz w:val="24"/>
              </w:rPr>
              <w:t>校配套</w:t>
            </w:r>
            <w:proofErr w:type="gramEnd"/>
          </w:p>
        </w:tc>
      </w:tr>
      <w:tr w:rsidR="00A73FD1" w:rsidRPr="00DD6717" w:rsidTr="00B17452">
        <w:trPr>
          <w:trHeight w:val="794"/>
        </w:trPr>
        <w:tc>
          <w:tcPr>
            <w:tcW w:w="1951" w:type="dxa"/>
            <w:vAlign w:val="center"/>
          </w:tcPr>
          <w:p w:rsidR="00A73FD1" w:rsidRPr="00DD6717" w:rsidRDefault="00A73FD1" w:rsidP="00B17452">
            <w:pPr>
              <w:jc w:val="center"/>
              <w:rPr>
                <w:spacing w:val="-8"/>
                <w:sz w:val="24"/>
              </w:rPr>
            </w:pPr>
            <w:r w:rsidRPr="00DD6717">
              <w:rPr>
                <w:rFonts w:hint="eastAsia"/>
                <w:spacing w:val="-8"/>
                <w:sz w:val="24"/>
              </w:rPr>
              <w:t>申请资助总金额</w:t>
            </w:r>
            <w:r w:rsidRPr="00DD6717">
              <w:rPr>
                <w:spacing w:val="-8"/>
                <w:sz w:val="24"/>
              </w:rPr>
              <w:t>(</w:t>
            </w:r>
            <w:r w:rsidRPr="00DD6717">
              <w:rPr>
                <w:rFonts w:hint="eastAsia"/>
                <w:spacing w:val="-8"/>
                <w:sz w:val="24"/>
              </w:rPr>
              <w:t>万元</w:t>
            </w:r>
            <w:r w:rsidRPr="00DD6717">
              <w:rPr>
                <w:spacing w:val="-8"/>
                <w:sz w:val="24"/>
              </w:rPr>
              <w:t>)</w:t>
            </w:r>
          </w:p>
        </w:tc>
        <w:tc>
          <w:tcPr>
            <w:tcW w:w="6571" w:type="dxa"/>
            <w:gridSpan w:val="2"/>
            <w:vAlign w:val="center"/>
          </w:tcPr>
          <w:p w:rsidR="00A73FD1" w:rsidRPr="00DD6717" w:rsidRDefault="00A73FD1" w:rsidP="00B17452">
            <w:pPr>
              <w:jc w:val="center"/>
              <w:rPr>
                <w:b/>
                <w:bCs/>
                <w:sz w:val="24"/>
              </w:rPr>
            </w:pPr>
          </w:p>
        </w:tc>
      </w:tr>
      <w:tr w:rsidR="00A73FD1" w:rsidRPr="001A74CF" w:rsidTr="00B17452">
        <w:trPr>
          <w:trHeight w:val="794"/>
        </w:trPr>
        <w:tc>
          <w:tcPr>
            <w:tcW w:w="1951" w:type="dxa"/>
            <w:vAlign w:val="center"/>
          </w:tcPr>
          <w:p w:rsidR="00A73FD1" w:rsidRPr="001A74CF" w:rsidRDefault="00A73FD1" w:rsidP="00B17452">
            <w:pPr>
              <w:jc w:val="center"/>
              <w:rPr>
                <w:b/>
                <w:bCs/>
                <w:sz w:val="24"/>
              </w:rPr>
            </w:pPr>
            <w:r w:rsidRPr="001A74CF">
              <w:rPr>
                <w:rFonts w:hint="eastAsia"/>
                <w:b/>
                <w:sz w:val="24"/>
              </w:rPr>
              <w:t>预算科目</w:t>
            </w:r>
          </w:p>
        </w:tc>
        <w:tc>
          <w:tcPr>
            <w:tcW w:w="1559" w:type="dxa"/>
            <w:vAlign w:val="center"/>
          </w:tcPr>
          <w:p w:rsidR="00A73FD1" w:rsidRPr="001A74CF" w:rsidRDefault="00A73FD1" w:rsidP="00B17452">
            <w:pPr>
              <w:jc w:val="center"/>
              <w:rPr>
                <w:b/>
                <w:bCs/>
                <w:sz w:val="24"/>
              </w:rPr>
            </w:pPr>
            <w:r w:rsidRPr="001A74CF">
              <w:rPr>
                <w:rFonts w:hint="eastAsia"/>
                <w:b/>
                <w:sz w:val="24"/>
              </w:rPr>
              <w:t>金额（万元）</w:t>
            </w:r>
          </w:p>
        </w:tc>
        <w:tc>
          <w:tcPr>
            <w:tcW w:w="5012" w:type="dxa"/>
            <w:vAlign w:val="center"/>
          </w:tcPr>
          <w:p w:rsidR="00A73FD1" w:rsidRPr="001A74CF" w:rsidRDefault="00A73FD1" w:rsidP="00B17452">
            <w:pPr>
              <w:jc w:val="center"/>
              <w:rPr>
                <w:b/>
                <w:bCs/>
                <w:sz w:val="24"/>
              </w:rPr>
            </w:pPr>
            <w:r w:rsidRPr="001A74CF">
              <w:rPr>
                <w:rFonts w:hint="eastAsia"/>
                <w:b/>
                <w:sz w:val="24"/>
              </w:rPr>
              <w:t>计算根据及理由</w:t>
            </w: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材料费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设备费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测试化验加工费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差旅费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会议费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国际合作交流费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出版</w:t>
            </w:r>
            <w:r w:rsidRPr="00DD6717">
              <w:rPr>
                <w:rFonts w:hint="eastAsia"/>
                <w:sz w:val="24"/>
              </w:rPr>
              <w:t>/</w:t>
            </w:r>
            <w:r w:rsidRPr="00DD6717">
              <w:rPr>
                <w:rFonts w:hint="eastAsia"/>
                <w:sz w:val="24"/>
              </w:rPr>
              <w:t>文献</w:t>
            </w:r>
            <w:r w:rsidRPr="00DD6717">
              <w:rPr>
                <w:rFonts w:hint="eastAsia"/>
                <w:sz w:val="24"/>
              </w:rPr>
              <w:t>/</w:t>
            </w:r>
            <w:r w:rsidRPr="00DD6717">
              <w:rPr>
                <w:rFonts w:hint="eastAsia"/>
                <w:sz w:val="24"/>
              </w:rPr>
              <w:t>信息传播</w:t>
            </w:r>
            <w:r w:rsidRPr="00DD6717">
              <w:rPr>
                <w:rFonts w:hint="eastAsia"/>
                <w:sz w:val="24"/>
              </w:rPr>
              <w:t>/</w:t>
            </w:r>
            <w:r w:rsidRPr="00DD6717">
              <w:rPr>
                <w:rFonts w:hint="eastAsia"/>
                <w:sz w:val="24"/>
              </w:rPr>
              <w:t>知识产权</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劳务费</w:t>
            </w:r>
            <w:r>
              <w:rPr>
                <w:rFonts w:hint="eastAsia"/>
                <w:sz w:val="24"/>
              </w:rPr>
              <w:t>(</w:t>
            </w:r>
            <w:proofErr w:type="gramStart"/>
            <w:r>
              <w:rPr>
                <w:rFonts w:hint="eastAsia"/>
                <w:sz w:val="24"/>
              </w:rPr>
              <w:t>含</w:t>
            </w:r>
            <w:r w:rsidRPr="00DD6717">
              <w:rPr>
                <w:rFonts w:hint="eastAsia"/>
                <w:sz w:val="24"/>
              </w:rPr>
              <w:t>专家</w:t>
            </w:r>
            <w:proofErr w:type="gramEnd"/>
            <w:r w:rsidRPr="00DD6717">
              <w:rPr>
                <w:rFonts w:hint="eastAsia"/>
                <w:sz w:val="24"/>
              </w:rPr>
              <w:t>咨询费</w:t>
            </w:r>
            <w:r>
              <w:rPr>
                <w:rFonts w:hint="eastAsia"/>
                <w:sz w:val="24"/>
              </w:rPr>
              <w:t>)</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Default="00A73FD1" w:rsidP="00B17452">
            <w:pPr>
              <w:jc w:val="center"/>
              <w:rPr>
                <w:b/>
                <w:bCs/>
                <w:sz w:val="24"/>
              </w:rPr>
            </w:pPr>
            <w:r w:rsidRPr="00DD6717">
              <w:rPr>
                <w:rFonts w:hint="eastAsia"/>
                <w:b/>
                <w:bCs/>
                <w:sz w:val="24"/>
              </w:rPr>
              <w:t>项目负责人</w:t>
            </w:r>
          </w:p>
          <w:p w:rsidR="00A73FD1" w:rsidRPr="00DD6717" w:rsidRDefault="00A73FD1" w:rsidP="00B17452">
            <w:pPr>
              <w:jc w:val="center"/>
              <w:rPr>
                <w:b/>
                <w:bCs/>
                <w:sz w:val="24"/>
              </w:rPr>
            </w:pPr>
            <w:r w:rsidRPr="00DD6717">
              <w:rPr>
                <w:rFonts w:hint="eastAsia"/>
                <w:b/>
                <w:bCs/>
                <w:sz w:val="24"/>
              </w:rPr>
              <w:t>（签字）</w:t>
            </w:r>
          </w:p>
        </w:tc>
        <w:tc>
          <w:tcPr>
            <w:tcW w:w="6571" w:type="dxa"/>
            <w:gridSpan w:val="2"/>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b/>
                <w:bCs/>
                <w:sz w:val="24"/>
              </w:rPr>
            </w:pPr>
            <w:r w:rsidRPr="00DD6717">
              <w:rPr>
                <w:rFonts w:hint="eastAsia"/>
                <w:b/>
                <w:bCs/>
                <w:sz w:val="24"/>
              </w:rPr>
              <w:t>学院领导（签字）</w:t>
            </w:r>
          </w:p>
        </w:tc>
        <w:tc>
          <w:tcPr>
            <w:tcW w:w="6571" w:type="dxa"/>
            <w:gridSpan w:val="2"/>
            <w:vAlign w:val="center"/>
          </w:tcPr>
          <w:p w:rsidR="00A73FD1" w:rsidRPr="00DD6717" w:rsidRDefault="00A73FD1" w:rsidP="00B17452">
            <w:pPr>
              <w:jc w:val="center"/>
              <w:rPr>
                <w:b/>
                <w:bCs/>
                <w:sz w:val="24"/>
              </w:rPr>
            </w:pPr>
          </w:p>
        </w:tc>
      </w:tr>
      <w:tr w:rsidR="00A73FD1" w:rsidRPr="00DD6717" w:rsidTr="00B17452">
        <w:trPr>
          <w:trHeight w:val="2539"/>
        </w:trPr>
        <w:tc>
          <w:tcPr>
            <w:tcW w:w="8522" w:type="dxa"/>
            <w:gridSpan w:val="3"/>
            <w:vAlign w:val="center"/>
          </w:tcPr>
          <w:p w:rsidR="00A73FD1" w:rsidRDefault="00A73FD1" w:rsidP="00B17452">
            <w:pPr>
              <w:widowControl/>
              <w:wordWrap w:val="0"/>
              <w:jc w:val="left"/>
              <w:rPr>
                <w:b/>
                <w:bCs/>
                <w:sz w:val="24"/>
              </w:rPr>
            </w:pPr>
            <w:r w:rsidRPr="00DD6717">
              <w:rPr>
                <w:rFonts w:hint="eastAsia"/>
                <w:b/>
                <w:bCs/>
                <w:sz w:val="24"/>
              </w:rPr>
              <w:t>编制说明</w:t>
            </w:r>
            <w:r>
              <w:rPr>
                <w:rFonts w:hint="eastAsia"/>
                <w:b/>
                <w:bCs/>
                <w:sz w:val="24"/>
              </w:rPr>
              <w:t>：</w:t>
            </w:r>
          </w:p>
          <w:p w:rsidR="00A73FD1" w:rsidRPr="00DD6717" w:rsidRDefault="00A73FD1" w:rsidP="00B17452">
            <w:pPr>
              <w:widowControl/>
              <w:wordWrap w:val="0"/>
              <w:jc w:val="left"/>
              <w:rPr>
                <w:rFonts w:ascii="宋体" w:hAnsi="宋体" w:cs="宋体"/>
                <w:color w:val="000000"/>
                <w:kern w:val="0"/>
                <w:sz w:val="24"/>
              </w:rPr>
            </w:pPr>
            <w:r w:rsidRPr="00DD6717">
              <w:rPr>
                <w:rFonts w:ascii="宋体" w:hAnsi="宋体" w:cs="宋体" w:hint="eastAsia"/>
                <w:color w:val="000000"/>
                <w:kern w:val="0"/>
                <w:sz w:val="24"/>
              </w:rPr>
              <w:t>1、</w:t>
            </w:r>
            <w:r w:rsidRPr="001F605C">
              <w:rPr>
                <w:rFonts w:ascii="宋体" w:hAnsi="宋体" w:cs="宋体" w:hint="eastAsia"/>
                <w:color w:val="000000"/>
                <w:kern w:val="0"/>
                <w:sz w:val="24"/>
              </w:rPr>
              <w:t>按年度编制支出预算</w:t>
            </w:r>
            <w:r w:rsidRPr="00DD6717">
              <w:rPr>
                <w:rFonts w:ascii="宋体" w:hAnsi="宋体" w:cs="宋体" w:hint="eastAsia"/>
                <w:color w:val="000000"/>
                <w:kern w:val="0"/>
                <w:sz w:val="24"/>
              </w:rPr>
              <w:t>；</w:t>
            </w:r>
          </w:p>
          <w:p w:rsidR="00A73FD1" w:rsidRPr="00DD6717" w:rsidRDefault="00A73FD1" w:rsidP="00B17452">
            <w:pPr>
              <w:widowControl/>
              <w:wordWrap w:val="0"/>
              <w:jc w:val="left"/>
              <w:rPr>
                <w:rFonts w:ascii="宋体" w:hAnsi="宋体" w:cs="宋体"/>
                <w:color w:val="000000"/>
                <w:kern w:val="0"/>
                <w:sz w:val="24"/>
              </w:rPr>
            </w:pPr>
            <w:r w:rsidRPr="001F605C">
              <w:rPr>
                <w:rFonts w:ascii="宋体" w:hAnsi="宋体" w:cs="宋体" w:hint="eastAsia"/>
                <w:color w:val="000000"/>
                <w:kern w:val="0"/>
                <w:sz w:val="24"/>
              </w:rPr>
              <w:t>2</w:t>
            </w:r>
            <w:r>
              <w:rPr>
                <w:rFonts w:ascii="宋体" w:hAnsi="宋体" w:cs="宋体" w:hint="eastAsia"/>
                <w:color w:val="000000"/>
                <w:kern w:val="0"/>
                <w:sz w:val="24"/>
              </w:rPr>
              <w:t>、</w:t>
            </w:r>
            <w:r w:rsidRPr="001F605C">
              <w:rPr>
                <w:rFonts w:ascii="宋体" w:hAnsi="宋体" w:cs="宋体" w:hint="eastAsia"/>
                <w:color w:val="000000"/>
                <w:kern w:val="0"/>
                <w:sz w:val="24"/>
              </w:rPr>
              <w:t>劳务费经费比例</w:t>
            </w:r>
            <w:r w:rsidRPr="00DD6717">
              <w:rPr>
                <w:rFonts w:ascii="宋体" w:hAnsi="宋体" w:cs="宋体" w:hint="eastAsia"/>
                <w:color w:val="000000"/>
                <w:kern w:val="0"/>
                <w:sz w:val="24"/>
              </w:rPr>
              <w:t>不超过</w:t>
            </w:r>
            <w:r w:rsidRPr="001F605C">
              <w:rPr>
                <w:rFonts w:ascii="宋体" w:hAnsi="宋体" w:cs="宋体" w:hint="eastAsia"/>
                <w:color w:val="000000"/>
                <w:kern w:val="0"/>
                <w:sz w:val="24"/>
              </w:rPr>
              <w:t>项目经费的10%，</w:t>
            </w:r>
            <w:r w:rsidRPr="00DD6717">
              <w:rPr>
                <w:rFonts w:ascii="宋体" w:hAnsi="宋体" w:cs="宋体" w:hint="eastAsia"/>
                <w:color w:val="000000"/>
                <w:kern w:val="0"/>
                <w:sz w:val="24"/>
              </w:rPr>
              <w:t>发放对象为</w:t>
            </w:r>
            <w:r>
              <w:rPr>
                <w:rFonts w:ascii="宋体" w:hAnsi="宋体" w:cs="宋体" w:hint="eastAsia"/>
                <w:color w:val="000000"/>
                <w:kern w:val="0"/>
                <w:sz w:val="24"/>
              </w:rPr>
              <w:t>在读</w:t>
            </w:r>
            <w:r w:rsidRPr="00DD6717">
              <w:rPr>
                <w:rFonts w:ascii="宋体" w:hAnsi="宋体" w:cs="宋体" w:hint="eastAsia"/>
                <w:color w:val="000000"/>
                <w:kern w:val="0"/>
                <w:sz w:val="24"/>
              </w:rPr>
              <w:t>研究生和校外人员；</w:t>
            </w:r>
            <w:r>
              <w:rPr>
                <w:rFonts w:ascii="宋体" w:hAnsi="宋体" w:cs="宋体" w:hint="eastAsia"/>
                <w:color w:val="000000"/>
                <w:kern w:val="0"/>
                <w:sz w:val="24"/>
              </w:rPr>
              <w:t>3、</w:t>
            </w:r>
            <w:proofErr w:type="gramStart"/>
            <w:r>
              <w:rPr>
                <w:rFonts w:ascii="宋体" w:hAnsi="宋体" w:hint="eastAsia"/>
                <w:sz w:val="24"/>
              </w:rPr>
              <w:t>校配套</w:t>
            </w:r>
            <w:proofErr w:type="gramEnd"/>
            <w:r>
              <w:rPr>
                <w:rFonts w:ascii="宋体" w:hAnsi="宋体" w:hint="eastAsia"/>
                <w:sz w:val="24"/>
              </w:rPr>
              <w:t>经费</w:t>
            </w:r>
            <w:r w:rsidRPr="00112984">
              <w:rPr>
                <w:rFonts w:ascii="宋体" w:hAnsi="宋体" w:hint="eastAsia"/>
                <w:sz w:val="24"/>
              </w:rPr>
              <w:t>用于扩大研究范围及购置设备，不得用于人头费；</w:t>
            </w:r>
          </w:p>
          <w:p w:rsidR="00A73FD1" w:rsidRPr="001F605C" w:rsidRDefault="00A73FD1" w:rsidP="00B17452">
            <w:pPr>
              <w:widowControl/>
              <w:wordWrap w:val="0"/>
              <w:jc w:val="left"/>
              <w:rPr>
                <w:rFonts w:ascii="宋体" w:hAnsi="宋体" w:cs="宋体"/>
                <w:color w:val="000000"/>
                <w:kern w:val="0"/>
                <w:sz w:val="24"/>
              </w:rPr>
            </w:pPr>
            <w:r>
              <w:rPr>
                <w:rFonts w:ascii="宋体" w:hAnsi="宋体" w:cs="宋体" w:hint="eastAsia"/>
                <w:color w:val="000000"/>
                <w:kern w:val="0"/>
                <w:sz w:val="24"/>
              </w:rPr>
              <w:t>4</w:t>
            </w:r>
            <w:r w:rsidRPr="00DD6717">
              <w:rPr>
                <w:rFonts w:ascii="宋体" w:hAnsi="宋体" w:cs="宋体" w:hint="eastAsia"/>
                <w:color w:val="000000"/>
                <w:kern w:val="0"/>
                <w:sz w:val="24"/>
              </w:rPr>
              <w:t>、</w:t>
            </w:r>
            <w:r w:rsidRPr="001F605C">
              <w:rPr>
                <w:rFonts w:ascii="宋体" w:hAnsi="宋体" w:cs="宋体" w:hint="eastAsia"/>
                <w:color w:val="000000"/>
                <w:kern w:val="0"/>
                <w:sz w:val="24"/>
              </w:rPr>
              <w:t>不得编制业务接待费、汽油费、公交卡、电话费、福利费等支出</w:t>
            </w:r>
            <w:r w:rsidRPr="00DD6717">
              <w:rPr>
                <w:rFonts w:ascii="宋体" w:hAnsi="宋体" w:cs="宋体" w:hint="eastAsia"/>
                <w:color w:val="000000"/>
                <w:kern w:val="0"/>
                <w:sz w:val="24"/>
              </w:rPr>
              <w:t>；</w:t>
            </w:r>
          </w:p>
          <w:p w:rsidR="00A73FD1" w:rsidRPr="00DD6717" w:rsidRDefault="00A73FD1" w:rsidP="00B17452">
            <w:pPr>
              <w:widowControl/>
              <w:wordWrap w:val="0"/>
              <w:jc w:val="left"/>
              <w:rPr>
                <w:rFonts w:ascii="宋体" w:hAnsi="宋体" w:cs="宋体"/>
                <w:color w:val="000000"/>
                <w:kern w:val="0"/>
                <w:sz w:val="24"/>
              </w:rPr>
            </w:pPr>
            <w:r>
              <w:rPr>
                <w:rFonts w:ascii="宋体" w:hAnsi="宋体" w:cs="宋体" w:hint="eastAsia"/>
                <w:color w:val="000000"/>
                <w:kern w:val="0"/>
                <w:sz w:val="24"/>
              </w:rPr>
              <w:t>5</w:t>
            </w:r>
            <w:r w:rsidRPr="00DD6717">
              <w:rPr>
                <w:rFonts w:ascii="宋体" w:hAnsi="宋体" w:cs="宋体" w:hint="eastAsia"/>
                <w:color w:val="000000"/>
                <w:kern w:val="0"/>
                <w:sz w:val="24"/>
              </w:rPr>
              <w:t>、</w:t>
            </w:r>
            <w:r w:rsidRPr="001F605C">
              <w:rPr>
                <w:rFonts w:ascii="宋体" w:hAnsi="宋体" w:cs="宋体" w:hint="eastAsia"/>
                <w:color w:val="000000"/>
                <w:kern w:val="0"/>
                <w:sz w:val="24"/>
              </w:rPr>
              <w:t>当年下达的项目经费当年执行完毕，12月10日未执行完毕的，全额上缴</w:t>
            </w:r>
            <w:r w:rsidRPr="00DD6717">
              <w:rPr>
                <w:rFonts w:ascii="宋体" w:hAnsi="宋体" w:cs="宋体" w:hint="eastAsia"/>
                <w:color w:val="000000"/>
                <w:kern w:val="0"/>
                <w:sz w:val="24"/>
              </w:rPr>
              <w:t>；</w:t>
            </w:r>
          </w:p>
          <w:p w:rsidR="00A73FD1" w:rsidRPr="00DD6717" w:rsidRDefault="00A73FD1" w:rsidP="00B17452">
            <w:pPr>
              <w:widowControl/>
              <w:wordWrap w:val="0"/>
              <w:jc w:val="left"/>
              <w:rPr>
                <w:b/>
                <w:bCs/>
                <w:sz w:val="24"/>
              </w:rPr>
            </w:pPr>
            <w:r>
              <w:rPr>
                <w:rFonts w:ascii="宋体" w:hAnsi="宋体" w:cs="宋体" w:hint="eastAsia"/>
                <w:color w:val="000000"/>
                <w:kern w:val="0"/>
                <w:sz w:val="24"/>
              </w:rPr>
              <w:t>6</w:t>
            </w:r>
            <w:r w:rsidRPr="00DD6717">
              <w:rPr>
                <w:rFonts w:ascii="宋体" w:hAnsi="宋体" w:cs="宋体" w:hint="eastAsia"/>
                <w:color w:val="000000"/>
                <w:kern w:val="0"/>
                <w:sz w:val="24"/>
              </w:rPr>
              <w:t>、学院领导、项目负责人本人亲笔签字确认。</w:t>
            </w:r>
          </w:p>
        </w:tc>
      </w:tr>
    </w:tbl>
    <w:p w:rsidR="008A3D44" w:rsidRDefault="008A3D44">
      <w:pPr>
        <w:rPr>
          <w:sz w:val="28"/>
        </w:rPr>
      </w:pPr>
    </w:p>
    <w:p w:rsidR="0057184E" w:rsidRDefault="0057184E">
      <w:pPr>
        <w:rPr>
          <w:sz w:val="28"/>
        </w:rPr>
      </w:pPr>
      <w:r>
        <w:rPr>
          <w:rFonts w:hint="eastAsia"/>
          <w:sz w:val="28"/>
        </w:rPr>
        <w:lastRenderedPageBreak/>
        <w:t>六、申请者所在部门的学术委员会和领导审查与保证</w:t>
      </w:r>
    </w:p>
    <w:p w:rsidR="0057184E" w:rsidRDefault="0057184E">
      <w:r>
        <w:rPr>
          <w:rFonts w:hint="eastAsia"/>
        </w:rPr>
        <w:t>（包括：对立题、经费预算及能否保证实施所需人力物力等签署具体意见）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0"/>
      </w:tblGrid>
      <w:tr w:rsidR="0057184E">
        <w:trPr>
          <w:trHeight w:val="3113"/>
        </w:trPr>
        <w:tc>
          <w:tcPr>
            <w:tcW w:w="8280" w:type="dxa"/>
          </w:tcPr>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4"/>
              </w:rPr>
            </w:pPr>
            <w:r>
              <w:rPr>
                <w:rFonts w:hint="eastAsia"/>
                <w:sz w:val="24"/>
              </w:rPr>
              <w:t xml:space="preserve">                                     </w:t>
            </w:r>
            <w:r>
              <w:rPr>
                <w:rFonts w:hint="eastAsia"/>
                <w:sz w:val="24"/>
              </w:rPr>
              <w:t>部门领导（签章）</w:t>
            </w:r>
          </w:p>
          <w:p w:rsidR="0057184E" w:rsidRDefault="0057184E">
            <w:pPr>
              <w:rPr>
                <w:sz w:val="24"/>
              </w:rPr>
            </w:pPr>
            <w:r>
              <w:rPr>
                <w:rFonts w:hint="eastAsia"/>
                <w:sz w:val="24"/>
              </w:rPr>
              <w:t xml:space="preserve">                                      </w:t>
            </w:r>
            <w:r>
              <w:rPr>
                <w:rFonts w:hint="eastAsia"/>
                <w:sz w:val="24"/>
              </w:rPr>
              <w:t>（公章）</w:t>
            </w:r>
          </w:p>
          <w:p w:rsidR="0057184E" w:rsidRDefault="0057184E">
            <w:pPr>
              <w:rPr>
                <w:sz w:val="28"/>
              </w:rPr>
            </w:pPr>
          </w:p>
          <w:p w:rsidR="0057184E" w:rsidRDefault="0057184E">
            <w:pPr>
              <w:rPr>
                <w:sz w:val="28"/>
              </w:rP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bl>
    <w:p w:rsidR="0057184E" w:rsidRDefault="0057184E">
      <w:pPr>
        <w:rPr>
          <w:sz w:val="28"/>
        </w:rPr>
      </w:pPr>
      <w:r>
        <w:rPr>
          <w:rFonts w:hint="eastAsia"/>
          <w:sz w:val="28"/>
        </w:rPr>
        <w:t>七、科技处审核意见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8"/>
      </w:tblGrid>
      <w:tr w:rsidR="0057184E">
        <w:trPr>
          <w:trHeight w:val="2609"/>
        </w:trPr>
        <w:tc>
          <w:tcPr>
            <w:tcW w:w="8528" w:type="dxa"/>
          </w:tcPr>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4"/>
              </w:rPr>
            </w:pPr>
            <w:r>
              <w:rPr>
                <w:rFonts w:hint="eastAsia"/>
                <w:sz w:val="24"/>
              </w:rPr>
              <w:t xml:space="preserve">                                      </w:t>
            </w:r>
            <w:r>
              <w:rPr>
                <w:rFonts w:hint="eastAsia"/>
                <w:sz w:val="24"/>
              </w:rPr>
              <w:t>领导（签章）</w:t>
            </w:r>
          </w:p>
          <w:p w:rsidR="0057184E" w:rsidRDefault="0057184E">
            <w:pPr>
              <w:rPr>
                <w:sz w:val="24"/>
              </w:rPr>
            </w:pPr>
            <w:r>
              <w:rPr>
                <w:rFonts w:hint="eastAsia"/>
                <w:sz w:val="24"/>
              </w:rPr>
              <w:t xml:space="preserve">                                      </w:t>
            </w:r>
            <w:r>
              <w:rPr>
                <w:rFonts w:hint="eastAsia"/>
                <w:sz w:val="24"/>
              </w:rPr>
              <w:t>（公章）</w:t>
            </w:r>
          </w:p>
          <w:p w:rsidR="0057184E" w:rsidRDefault="0057184E">
            <w:pPr>
              <w:rPr>
                <w:sz w:val="28"/>
              </w:rP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bl>
    <w:p w:rsidR="0057184E" w:rsidRDefault="0057184E">
      <w:pPr>
        <w:rPr>
          <w:sz w:val="28"/>
        </w:rPr>
      </w:pPr>
      <w:r>
        <w:rPr>
          <w:rFonts w:hint="eastAsia"/>
          <w:sz w:val="28"/>
        </w:rPr>
        <w:t>八、学校审查意见</w:t>
      </w:r>
    </w:p>
    <w:tbl>
      <w:tblPr>
        <w:tblW w:w="8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57184E">
        <w:trPr>
          <w:trHeight w:val="3401"/>
        </w:trPr>
        <w:tc>
          <w:tcPr>
            <w:tcW w:w="8640" w:type="dxa"/>
            <w:tcBorders>
              <w:bottom w:val="single" w:sz="4" w:space="0" w:color="auto"/>
            </w:tcBorders>
          </w:tcPr>
          <w:p w:rsidR="0057184E" w:rsidRDefault="0057184E">
            <w:pPr>
              <w:rPr>
                <w:sz w:val="28"/>
              </w:rPr>
            </w:pPr>
          </w:p>
          <w:p w:rsidR="0057184E" w:rsidRDefault="0057184E">
            <w:pPr>
              <w:rPr>
                <w:sz w:val="28"/>
              </w:rPr>
            </w:pPr>
          </w:p>
          <w:p w:rsidR="0057184E" w:rsidRDefault="0057184E">
            <w:pPr>
              <w:rPr>
                <w:sz w:val="28"/>
              </w:rPr>
            </w:pPr>
          </w:p>
          <w:p w:rsidR="0057184E" w:rsidRDefault="0057184E">
            <w:pPr>
              <w:ind w:firstLineChars="2000" w:firstLine="4800"/>
              <w:rPr>
                <w:sz w:val="28"/>
              </w:rPr>
            </w:pPr>
            <w:r>
              <w:rPr>
                <w:rFonts w:hint="eastAsia"/>
                <w:sz w:val="24"/>
              </w:rPr>
              <w:t>学校领导（签章）</w:t>
            </w:r>
          </w:p>
          <w:p w:rsidR="0057184E" w:rsidRDefault="0057184E">
            <w:pPr>
              <w:rPr>
                <w:sz w:val="24"/>
              </w:rPr>
            </w:pPr>
            <w:r>
              <w:rPr>
                <w:rFonts w:hint="eastAsia"/>
                <w:sz w:val="24"/>
              </w:rPr>
              <w:t xml:space="preserve">                                           </w:t>
            </w:r>
            <w:r>
              <w:rPr>
                <w:rFonts w:hint="eastAsia"/>
                <w:sz w:val="24"/>
              </w:rPr>
              <w:t>（公章）</w:t>
            </w:r>
          </w:p>
          <w:p w:rsidR="0057184E" w:rsidRDefault="0057184E">
            <w:pPr>
              <w:rPr>
                <w:sz w:val="28"/>
              </w:rPr>
            </w:pPr>
            <w:r>
              <w:rPr>
                <w:rFonts w:hint="eastAsia"/>
                <w:sz w:val="24"/>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4"/>
              </w:rPr>
              <w:t xml:space="preserve">  </w:t>
            </w:r>
            <w:r>
              <w:rPr>
                <w:rFonts w:hint="eastAsia"/>
                <w:sz w:val="28"/>
              </w:rPr>
              <w:t xml:space="preserve">                                    </w:t>
            </w:r>
          </w:p>
        </w:tc>
      </w:tr>
    </w:tbl>
    <w:p w:rsidR="0057184E" w:rsidRDefault="0057184E">
      <w:r>
        <w:rPr>
          <w:rFonts w:hint="eastAsia"/>
        </w:rPr>
        <w:t>填表说明：请保持表格完整，排版规范。</w:t>
      </w:r>
    </w:p>
    <w:p w:rsidR="0057184E" w:rsidRDefault="0057184E">
      <w:pPr>
        <w:spacing w:before="120" w:after="120" w:line="360" w:lineRule="auto"/>
        <w:ind w:left="-630" w:right="-393"/>
        <w:jc w:val="center"/>
        <w:rPr>
          <w:b/>
          <w:bCs/>
          <w:sz w:val="30"/>
          <w:szCs w:val="28"/>
        </w:rPr>
      </w:pPr>
      <w:r>
        <w:rPr>
          <w:rFonts w:hint="eastAsia"/>
          <w:b/>
          <w:bCs/>
          <w:sz w:val="30"/>
          <w:szCs w:val="28"/>
        </w:rPr>
        <w:lastRenderedPageBreak/>
        <w:t>项</w:t>
      </w:r>
      <w:r>
        <w:rPr>
          <w:b/>
          <w:bCs/>
          <w:sz w:val="30"/>
          <w:szCs w:val="28"/>
        </w:rPr>
        <w:t xml:space="preserve"> </w:t>
      </w:r>
      <w:r>
        <w:rPr>
          <w:rFonts w:hint="eastAsia"/>
          <w:b/>
          <w:bCs/>
          <w:sz w:val="30"/>
          <w:szCs w:val="28"/>
        </w:rPr>
        <w:t>目</w:t>
      </w:r>
      <w:r>
        <w:rPr>
          <w:b/>
          <w:bCs/>
          <w:sz w:val="30"/>
          <w:szCs w:val="28"/>
        </w:rPr>
        <w:t xml:space="preserve"> </w:t>
      </w:r>
      <w:r>
        <w:rPr>
          <w:rFonts w:hint="eastAsia"/>
          <w:b/>
          <w:bCs/>
          <w:sz w:val="30"/>
          <w:szCs w:val="28"/>
        </w:rPr>
        <w:t>合</w:t>
      </w:r>
      <w:r>
        <w:rPr>
          <w:b/>
          <w:bCs/>
          <w:sz w:val="30"/>
          <w:szCs w:val="28"/>
        </w:rPr>
        <w:t xml:space="preserve"> </w:t>
      </w:r>
      <w:r>
        <w:rPr>
          <w:rFonts w:hint="eastAsia"/>
          <w:b/>
          <w:bCs/>
          <w:sz w:val="30"/>
          <w:szCs w:val="28"/>
        </w:rPr>
        <w:t>同</w:t>
      </w:r>
    </w:p>
    <w:p w:rsidR="0057184E" w:rsidRDefault="0057184E">
      <w:pPr>
        <w:spacing w:line="360" w:lineRule="auto"/>
        <w:ind w:left="-629" w:right="-391"/>
        <w:rPr>
          <w:sz w:val="28"/>
        </w:rPr>
      </w:pPr>
      <w:r>
        <w:rPr>
          <w:sz w:val="28"/>
        </w:rPr>
        <w:t xml:space="preserve">     </w:t>
      </w:r>
      <w:r>
        <w:rPr>
          <w:rFonts w:hint="eastAsia"/>
          <w:sz w:val="28"/>
        </w:rPr>
        <w:t>经上海</w:t>
      </w:r>
      <w:r w:rsidR="00B32710">
        <w:rPr>
          <w:rFonts w:hint="eastAsia"/>
          <w:sz w:val="28"/>
        </w:rPr>
        <w:t>海洋</w:t>
      </w:r>
      <w:r>
        <w:rPr>
          <w:rFonts w:hint="eastAsia"/>
          <w:sz w:val="28"/>
        </w:rPr>
        <w:t>大学科技处</w:t>
      </w:r>
      <w:r>
        <w:rPr>
          <w:sz w:val="28"/>
        </w:rPr>
        <w:t>(</w:t>
      </w:r>
      <w:r>
        <w:rPr>
          <w:rFonts w:hint="eastAsia"/>
          <w:sz w:val="28"/>
        </w:rPr>
        <w:t>甲方</w:t>
      </w:r>
      <w:r>
        <w:rPr>
          <w:sz w:val="28"/>
        </w:rPr>
        <w:t>)</w:t>
      </w:r>
      <w:r>
        <w:rPr>
          <w:rFonts w:hint="eastAsia"/>
          <w:sz w:val="28"/>
        </w:rPr>
        <w:t>与</w:t>
      </w:r>
      <w:r>
        <w:rPr>
          <w:sz w:val="28"/>
        </w:rPr>
        <w:t xml:space="preserve">       </w:t>
      </w:r>
      <w:r>
        <w:rPr>
          <w:rFonts w:hint="eastAsia"/>
          <w:sz w:val="28"/>
        </w:rPr>
        <w:t>学院</w:t>
      </w:r>
      <w:r>
        <w:rPr>
          <w:sz w:val="28"/>
        </w:rPr>
        <w:t xml:space="preserve">        </w:t>
      </w:r>
      <w:r>
        <w:rPr>
          <w:rFonts w:hint="eastAsia"/>
          <w:sz w:val="28"/>
        </w:rPr>
        <w:t>同志</w:t>
      </w:r>
      <w:r>
        <w:rPr>
          <w:sz w:val="28"/>
        </w:rPr>
        <w:t>(</w:t>
      </w:r>
      <w:r>
        <w:rPr>
          <w:rFonts w:hint="eastAsia"/>
          <w:sz w:val="28"/>
        </w:rPr>
        <w:t>乙方</w:t>
      </w:r>
      <w:r>
        <w:rPr>
          <w:sz w:val="28"/>
        </w:rPr>
        <w:t>)</w:t>
      </w:r>
      <w:r>
        <w:rPr>
          <w:rFonts w:hint="eastAsia"/>
          <w:sz w:val="28"/>
        </w:rPr>
        <w:t>共同协商，现就下列条款取得一致意见并承担各自的义务：</w:t>
      </w:r>
    </w:p>
    <w:p w:rsidR="0057184E" w:rsidRDefault="0057184E">
      <w:pPr>
        <w:numPr>
          <w:ilvl w:val="0"/>
          <w:numId w:val="18"/>
        </w:numPr>
        <w:spacing w:line="360" w:lineRule="auto"/>
        <w:ind w:right="-391"/>
        <w:rPr>
          <w:sz w:val="28"/>
        </w:rPr>
      </w:pPr>
      <w:r>
        <w:rPr>
          <w:rFonts w:hint="eastAsia"/>
          <w:sz w:val="28"/>
        </w:rPr>
        <w:t>签约双方一致同意学校科研管理的有关条款，并遵照执行。</w:t>
      </w:r>
    </w:p>
    <w:p w:rsidR="0057184E" w:rsidRDefault="0057184E">
      <w:pPr>
        <w:spacing w:line="360" w:lineRule="auto"/>
        <w:ind w:left="-629" w:right="-391"/>
        <w:rPr>
          <w:sz w:val="28"/>
        </w:rPr>
      </w:pPr>
      <w:r>
        <w:rPr>
          <w:sz w:val="28"/>
        </w:rPr>
        <w:t xml:space="preserve">    </w:t>
      </w:r>
      <w:r>
        <w:rPr>
          <w:rFonts w:hint="eastAsia"/>
          <w:sz w:val="28"/>
        </w:rPr>
        <w:t>二、为研究本项目，甲方同意资助乙方</w:t>
      </w:r>
      <w:r>
        <w:rPr>
          <w:sz w:val="28"/>
        </w:rPr>
        <w:t xml:space="preserve">    </w:t>
      </w:r>
      <w:r>
        <w:rPr>
          <w:rFonts w:hint="eastAsia"/>
          <w:sz w:val="28"/>
        </w:rPr>
        <w:t>万元，拨款时间为：</w:t>
      </w:r>
    </w:p>
    <w:p w:rsidR="0057184E" w:rsidRDefault="0057184E">
      <w:pPr>
        <w:spacing w:line="360" w:lineRule="auto"/>
        <w:ind w:left="-629" w:right="-391"/>
        <w:rPr>
          <w:sz w:val="28"/>
        </w:rPr>
      </w:pPr>
      <w:r>
        <w:rPr>
          <w:sz w:val="28"/>
        </w:rPr>
        <w:t xml:space="preserve">            </w:t>
      </w:r>
      <w:r>
        <w:rPr>
          <w:rFonts w:hint="eastAsia"/>
          <w:sz w:val="28"/>
        </w:rPr>
        <w:t>年拨款</w:t>
      </w:r>
      <w:r>
        <w:rPr>
          <w:sz w:val="28"/>
        </w:rPr>
        <w:t xml:space="preserve">            </w:t>
      </w:r>
      <w:r>
        <w:rPr>
          <w:rFonts w:hint="eastAsia"/>
          <w:sz w:val="28"/>
        </w:rPr>
        <w:t>万元；</w:t>
      </w:r>
    </w:p>
    <w:p w:rsidR="0057184E" w:rsidRDefault="0057184E">
      <w:pPr>
        <w:spacing w:line="360" w:lineRule="auto"/>
        <w:ind w:left="-629" w:right="-391"/>
        <w:rPr>
          <w:sz w:val="28"/>
        </w:rPr>
      </w:pPr>
      <w:r>
        <w:rPr>
          <w:sz w:val="28"/>
        </w:rPr>
        <w:t xml:space="preserve">            </w:t>
      </w:r>
      <w:r>
        <w:rPr>
          <w:rFonts w:hint="eastAsia"/>
          <w:sz w:val="28"/>
        </w:rPr>
        <w:t>年拨款</w:t>
      </w:r>
      <w:r>
        <w:rPr>
          <w:sz w:val="28"/>
        </w:rPr>
        <w:t xml:space="preserve">            </w:t>
      </w:r>
      <w:r>
        <w:rPr>
          <w:rFonts w:hint="eastAsia"/>
          <w:sz w:val="28"/>
        </w:rPr>
        <w:t>万元；</w:t>
      </w:r>
    </w:p>
    <w:p w:rsidR="0057184E" w:rsidRDefault="0057184E">
      <w:pPr>
        <w:spacing w:line="360" w:lineRule="auto"/>
        <w:ind w:left="-629" w:right="-391"/>
        <w:rPr>
          <w:sz w:val="28"/>
        </w:rPr>
      </w:pPr>
      <w:r>
        <w:rPr>
          <w:sz w:val="28"/>
        </w:rPr>
        <w:t xml:space="preserve">            </w:t>
      </w:r>
      <w:r>
        <w:rPr>
          <w:rFonts w:hint="eastAsia"/>
          <w:sz w:val="28"/>
        </w:rPr>
        <w:t>年拨款</w:t>
      </w:r>
      <w:r>
        <w:rPr>
          <w:sz w:val="28"/>
        </w:rPr>
        <w:t xml:space="preserve">            </w:t>
      </w:r>
      <w:r>
        <w:rPr>
          <w:rFonts w:hint="eastAsia"/>
          <w:sz w:val="28"/>
        </w:rPr>
        <w:t>万元。</w:t>
      </w:r>
    </w:p>
    <w:p w:rsidR="0057184E" w:rsidRDefault="0057184E">
      <w:pPr>
        <w:spacing w:line="360" w:lineRule="auto"/>
        <w:ind w:left="-629" w:right="-391" w:firstLine="600"/>
        <w:rPr>
          <w:sz w:val="28"/>
        </w:rPr>
      </w:pPr>
      <w:r>
        <w:rPr>
          <w:rFonts w:hint="eastAsia"/>
          <w:sz w:val="28"/>
        </w:rPr>
        <w:t>三、乙方应在本合同生效之日起</w:t>
      </w:r>
      <w:r>
        <w:rPr>
          <w:sz w:val="28"/>
        </w:rPr>
        <w:t xml:space="preserve">    </w:t>
      </w:r>
      <w:proofErr w:type="gramStart"/>
      <w:r>
        <w:rPr>
          <w:rFonts w:hint="eastAsia"/>
          <w:sz w:val="28"/>
        </w:rPr>
        <w:t>个</w:t>
      </w:r>
      <w:proofErr w:type="gramEnd"/>
      <w:r>
        <w:rPr>
          <w:rFonts w:hint="eastAsia"/>
          <w:sz w:val="28"/>
        </w:rPr>
        <w:t>月内，即</w:t>
      </w:r>
      <w:r>
        <w:rPr>
          <w:sz w:val="28"/>
        </w:rPr>
        <w:t xml:space="preserve">     </w:t>
      </w:r>
      <w:r>
        <w:rPr>
          <w:rFonts w:hint="eastAsia"/>
          <w:sz w:val="28"/>
        </w:rPr>
        <w:t>年</w:t>
      </w:r>
      <w:r>
        <w:rPr>
          <w:sz w:val="28"/>
        </w:rPr>
        <w:t xml:space="preserve"> </w:t>
      </w:r>
      <w:r>
        <w:rPr>
          <w:rFonts w:hint="eastAsia"/>
          <w:sz w:val="28"/>
        </w:rPr>
        <w:t>月底前完成申请书中规定的内容并申请鉴定。</w:t>
      </w:r>
    </w:p>
    <w:p w:rsidR="0057184E" w:rsidRDefault="0057184E">
      <w:pPr>
        <w:spacing w:line="360" w:lineRule="auto"/>
        <w:ind w:left="-629" w:right="-391"/>
        <w:rPr>
          <w:sz w:val="28"/>
        </w:rPr>
      </w:pPr>
      <w:r>
        <w:rPr>
          <w:sz w:val="28"/>
        </w:rPr>
        <w:t xml:space="preserve">     </w:t>
      </w:r>
      <w:r>
        <w:rPr>
          <w:rFonts w:hint="eastAsia"/>
          <w:sz w:val="28"/>
        </w:rPr>
        <w:t>四、合同其他条款如下：</w:t>
      </w:r>
    </w:p>
    <w:p w:rsidR="0057184E" w:rsidRDefault="0057184E">
      <w:pPr>
        <w:spacing w:line="360" w:lineRule="auto"/>
        <w:ind w:left="-629" w:right="-391"/>
        <w:rPr>
          <w:sz w:val="28"/>
        </w:rPr>
      </w:pPr>
      <w:r>
        <w:rPr>
          <w:sz w:val="28"/>
        </w:rPr>
        <w:t xml:space="preserve">     </w:t>
      </w:r>
      <w:r>
        <w:rPr>
          <w:rFonts w:hint="eastAsia"/>
          <w:sz w:val="28"/>
        </w:rPr>
        <w:t>五、合同一式二份，分存甲方一份，乙方一份。</w:t>
      </w:r>
    </w:p>
    <w:p w:rsidR="0057184E" w:rsidRDefault="0057184E">
      <w:pPr>
        <w:spacing w:line="360" w:lineRule="auto"/>
        <w:ind w:left="-629" w:right="-391"/>
        <w:rPr>
          <w:sz w:val="28"/>
        </w:rPr>
      </w:pPr>
    </w:p>
    <w:p w:rsidR="0057184E" w:rsidRDefault="0057184E">
      <w:pPr>
        <w:spacing w:line="360" w:lineRule="auto"/>
        <w:ind w:left="-629" w:right="-391"/>
        <w:rPr>
          <w:sz w:val="28"/>
        </w:rPr>
      </w:pPr>
      <w:r>
        <w:rPr>
          <w:sz w:val="28"/>
        </w:rPr>
        <w:t xml:space="preserve">  </w:t>
      </w:r>
      <w:r>
        <w:rPr>
          <w:rFonts w:hint="eastAsia"/>
          <w:sz w:val="28"/>
        </w:rPr>
        <w:t>签订合同各方：</w:t>
      </w:r>
    </w:p>
    <w:p w:rsidR="0057184E" w:rsidRDefault="0057184E">
      <w:pPr>
        <w:spacing w:line="360" w:lineRule="auto"/>
        <w:ind w:left="-629" w:right="-391"/>
        <w:rPr>
          <w:sz w:val="28"/>
        </w:rPr>
      </w:pPr>
      <w:r>
        <w:rPr>
          <w:sz w:val="28"/>
        </w:rPr>
        <w:t xml:space="preserve">  </w:t>
      </w:r>
      <w:r>
        <w:rPr>
          <w:rFonts w:hint="eastAsia"/>
          <w:sz w:val="28"/>
        </w:rPr>
        <w:t>资助单位（甲方）：上海</w:t>
      </w:r>
      <w:r w:rsidR="00B32710">
        <w:rPr>
          <w:rFonts w:hint="eastAsia"/>
          <w:sz w:val="28"/>
        </w:rPr>
        <w:t>海洋</w:t>
      </w:r>
      <w:r>
        <w:rPr>
          <w:rFonts w:hint="eastAsia"/>
          <w:sz w:val="28"/>
        </w:rPr>
        <w:t>大学科技处</w:t>
      </w:r>
      <w:r>
        <w:rPr>
          <w:sz w:val="28"/>
        </w:rPr>
        <w:t xml:space="preserve">        (</w:t>
      </w:r>
      <w:r>
        <w:rPr>
          <w:rFonts w:hint="eastAsia"/>
          <w:sz w:val="28"/>
        </w:rPr>
        <w:t>公章</w:t>
      </w:r>
      <w:r>
        <w:rPr>
          <w:sz w:val="28"/>
        </w:rPr>
        <w:t>)</w:t>
      </w:r>
    </w:p>
    <w:p w:rsidR="0057184E" w:rsidRDefault="0057184E">
      <w:pPr>
        <w:spacing w:line="360" w:lineRule="auto"/>
        <w:ind w:left="-629" w:right="-391"/>
        <w:rPr>
          <w:sz w:val="28"/>
        </w:rPr>
      </w:pPr>
      <w:r>
        <w:rPr>
          <w:sz w:val="28"/>
        </w:rPr>
        <w:t xml:space="preserve">                   </w:t>
      </w:r>
      <w:r>
        <w:rPr>
          <w:rFonts w:hint="eastAsia"/>
          <w:sz w:val="28"/>
        </w:rPr>
        <w:t>代表：</w:t>
      </w:r>
      <w:r>
        <w:rPr>
          <w:sz w:val="28"/>
        </w:rPr>
        <w:t xml:space="preserve">                    (</w:t>
      </w:r>
      <w:r>
        <w:rPr>
          <w:rFonts w:hint="eastAsia"/>
          <w:sz w:val="28"/>
        </w:rPr>
        <w:t>签章</w:t>
      </w:r>
      <w:r>
        <w:rPr>
          <w:sz w:val="28"/>
        </w:rPr>
        <w:t>)</w:t>
      </w:r>
    </w:p>
    <w:p w:rsidR="0057184E" w:rsidRDefault="0057184E">
      <w:pPr>
        <w:spacing w:line="360" w:lineRule="auto"/>
        <w:ind w:left="-629" w:right="-391"/>
        <w:rPr>
          <w:sz w:val="28"/>
        </w:rPr>
      </w:pP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r>
        <w:rPr>
          <w:sz w:val="28"/>
        </w:rPr>
        <w:t xml:space="preserve">    </w:t>
      </w:r>
    </w:p>
    <w:p w:rsidR="0057184E" w:rsidRDefault="0057184E">
      <w:pPr>
        <w:spacing w:line="360" w:lineRule="auto"/>
        <w:ind w:left="-629" w:right="-391"/>
        <w:rPr>
          <w:sz w:val="28"/>
        </w:rPr>
      </w:pPr>
    </w:p>
    <w:p w:rsidR="0057184E" w:rsidRDefault="0057184E">
      <w:pPr>
        <w:spacing w:line="360" w:lineRule="auto"/>
        <w:ind w:left="-629" w:right="-391"/>
        <w:rPr>
          <w:sz w:val="28"/>
        </w:rPr>
      </w:pPr>
      <w:r>
        <w:rPr>
          <w:sz w:val="28"/>
        </w:rPr>
        <w:t xml:space="preserve">  </w:t>
      </w:r>
      <w:r>
        <w:rPr>
          <w:rFonts w:hint="eastAsia"/>
          <w:sz w:val="28"/>
        </w:rPr>
        <w:t>承担方（乙方）：</w:t>
      </w:r>
      <w:r>
        <w:rPr>
          <w:sz w:val="28"/>
        </w:rPr>
        <w:t xml:space="preserve">                            (</w:t>
      </w:r>
      <w:r>
        <w:rPr>
          <w:rFonts w:hint="eastAsia"/>
          <w:sz w:val="28"/>
        </w:rPr>
        <w:t>公章</w:t>
      </w:r>
      <w:r>
        <w:rPr>
          <w:sz w:val="28"/>
        </w:rPr>
        <w:t>)</w:t>
      </w:r>
    </w:p>
    <w:p w:rsidR="0057184E" w:rsidRDefault="0057184E">
      <w:pPr>
        <w:spacing w:line="360" w:lineRule="auto"/>
        <w:ind w:left="-629" w:right="-391"/>
        <w:rPr>
          <w:sz w:val="28"/>
        </w:rPr>
      </w:pPr>
      <w:r>
        <w:rPr>
          <w:sz w:val="28"/>
        </w:rPr>
        <w:t xml:space="preserve">            </w:t>
      </w:r>
      <w:r>
        <w:rPr>
          <w:rFonts w:hint="eastAsia"/>
          <w:sz w:val="28"/>
        </w:rPr>
        <w:t>项目主持人：</w:t>
      </w:r>
      <w:r>
        <w:rPr>
          <w:sz w:val="28"/>
        </w:rPr>
        <w:t xml:space="preserve">                     (</w:t>
      </w:r>
      <w:r>
        <w:rPr>
          <w:rFonts w:hint="eastAsia"/>
          <w:sz w:val="28"/>
        </w:rPr>
        <w:t>签章</w:t>
      </w:r>
      <w:r>
        <w:rPr>
          <w:sz w:val="28"/>
        </w:rPr>
        <w:t>)</w:t>
      </w:r>
    </w:p>
    <w:p w:rsidR="0057184E" w:rsidRDefault="0057184E">
      <w:pPr>
        <w:spacing w:line="360" w:lineRule="auto"/>
        <w:ind w:left="-629" w:right="-391"/>
        <w:rPr>
          <w:sz w:val="28"/>
        </w:rPr>
      </w:pPr>
      <w:r>
        <w:rPr>
          <w:sz w:val="28"/>
        </w:rPr>
        <w:t xml:space="preserve">            </w:t>
      </w:r>
      <w:r>
        <w:rPr>
          <w:rFonts w:hint="eastAsia"/>
          <w:sz w:val="28"/>
        </w:rPr>
        <w:t>部门保证代表：</w:t>
      </w:r>
      <w:r>
        <w:rPr>
          <w:sz w:val="28"/>
        </w:rPr>
        <w:t xml:space="preserve">                   (</w:t>
      </w:r>
      <w:r>
        <w:rPr>
          <w:rFonts w:hint="eastAsia"/>
          <w:sz w:val="28"/>
        </w:rPr>
        <w:t>签章</w:t>
      </w:r>
      <w:r>
        <w:rPr>
          <w:sz w:val="28"/>
        </w:rPr>
        <w:t>)</w:t>
      </w:r>
    </w:p>
    <w:p w:rsidR="0057184E" w:rsidRDefault="0057184E">
      <w:pPr>
        <w:spacing w:line="360" w:lineRule="auto"/>
        <w:ind w:left="-629" w:right="-391"/>
        <w:rPr>
          <w:sz w:val="28"/>
        </w:rPr>
      </w:pP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p w:rsidR="0057184E" w:rsidRDefault="0057184E">
      <w:pPr>
        <w:jc w:val="center"/>
        <w:rPr>
          <w:sz w:val="28"/>
        </w:rPr>
      </w:pPr>
    </w:p>
    <w:sectPr w:rsidR="0057184E" w:rsidSect="000B15CB">
      <w:footerReference w:type="even" r:id="rId8"/>
      <w:footerReference w:type="default" r:id="rId9"/>
      <w:pgSz w:w="11906" w:h="16838"/>
      <w:pgMar w:top="1304" w:right="1797" w:bottom="1191" w:left="1797" w:header="851" w:footer="992" w:gutter="0"/>
      <w:pgNumType w:fmt="decimalFullWidth"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8C4" w:rsidRDefault="008C08C4">
      <w:r>
        <w:separator/>
      </w:r>
    </w:p>
  </w:endnote>
  <w:endnote w:type="continuationSeparator" w:id="0">
    <w:p w:rsidR="008C08C4" w:rsidRDefault="008C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D" w:rsidRDefault="00C14C12">
    <w:pPr>
      <w:pStyle w:val="a5"/>
      <w:framePr w:wrap="around" w:vAnchor="text" w:hAnchor="margin" w:xAlign="center" w:y="1"/>
      <w:rPr>
        <w:rStyle w:val="a4"/>
      </w:rPr>
    </w:pPr>
    <w:r>
      <w:rPr>
        <w:rStyle w:val="a4"/>
      </w:rPr>
      <w:fldChar w:fldCharType="begin"/>
    </w:r>
    <w:r w:rsidR="007951CD">
      <w:rPr>
        <w:rStyle w:val="a4"/>
      </w:rPr>
      <w:instrText xml:space="preserve">PAGE  </w:instrText>
    </w:r>
    <w:r>
      <w:rPr>
        <w:rStyle w:val="a4"/>
      </w:rPr>
      <w:fldChar w:fldCharType="end"/>
    </w:r>
  </w:p>
  <w:p w:rsidR="007951CD" w:rsidRDefault="007951C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1CD" w:rsidRDefault="007951CD">
    <w:pPr>
      <w:pStyle w:val="a5"/>
      <w:framePr w:wrap="around" w:vAnchor="text" w:hAnchor="margin" w:xAlign="center" w:y="1"/>
      <w:rPr>
        <w:rStyle w:val="a4"/>
        <w:sz w:val="28"/>
      </w:rPr>
    </w:pPr>
    <w:r>
      <w:rPr>
        <w:rStyle w:val="a4"/>
        <w:rFonts w:hint="eastAsia"/>
        <w:sz w:val="28"/>
      </w:rPr>
      <w:t>—</w:t>
    </w:r>
    <w:r w:rsidR="00C14C12">
      <w:rPr>
        <w:rStyle w:val="a4"/>
        <w:sz w:val="28"/>
      </w:rPr>
      <w:fldChar w:fldCharType="begin"/>
    </w:r>
    <w:r>
      <w:rPr>
        <w:rStyle w:val="a4"/>
        <w:sz w:val="28"/>
      </w:rPr>
      <w:instrText xml:space="preserve">PAGE  </w:instrText>
    </w:r>
    <w:r w:rsidR="00C14C12">
      <w:rPr>
        <w:rStyle w:val="a4"/>
        <w:sz w:val="28"/>
      </w:rPr>
      <w:fldChar w:fldCharType="separate"/>
    </w:r>
    <w:r w:rsidR="002464AD">
      <w:rPr>
        <w:rStyle w:val="a4"/>
        <w:rFonts w:hint="eastAsia"/>
        <w:noProof/>
        <w:sz w:val="28"/>
      </w:rPr>
      <w:t>１</w:t>
    </w:r>
    <w:r w:rsidR="00C14C12">
      <w:rPr>
        <w:rStyle w:val="a4"/>
        <w:sz w:val="28"/>
      </w:rPr>
      <w:fldChar w:fldCharType="end"/>
    </w:r>
    <w:r>
      <w:rPr>
        <w:rStyle w:val="a4"/>
        <w:rFonts w:hint="eastAsia"/>
        <w:sz w:val="28"/>
      </w:rPr>
      <w:t>—</w:t>
    </w:r>
  </w:p>
  <w:p w:rsidR="007951CD" w:rsidRDefault="007951C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8C4" w:rsidRDefault="008C08C4">
      <w:r>
        <w:separator/>
      </w:r>
    </w:p>
  </w:footnote>
  <w:footnote w:type="continuationSeparator" w:id="0">
    <w:p w:rsidR="008C08C4" w:rsidRDefault="008C08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229"/>
    <w:multiLevelType w:val="singleLevel"/>
    <w:tmpl w:val="C0E8F692"/>
    <w:lvl w:ilvl="0">
      <w:start w:val="3"/>
      <w:numFmt w:val="decimal"/>
      <w:lvlText w:val="%1、"/>
      <w:lvlJc w:val="left"/>
      <w:pPr>
        <w:tabs>
          <w:tab w:val="num" w:pos="360"/>
        </w:tabs>
        <w:ind w:left="360" w:hanging="360"/>
      </w:pPr>
      <w:rPr>
        <w:rFonts w:hint="eastAsia"/>
      </w:rPr>
    </w:lvl>
  </w:abstractNum>
  <w:abstractNum w:abstractNumId="1">
    <w:nsid w:val="0225031A"/>
    <w:multiLevelType w:val="hybridMultilevel"/>
    <w:tmpl w:val="5D0042A2"/>
    <w:lvl w:ilvl="0" w:tplc="FFFFFFFF">
      <w:start w:val="4"/>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nsid w:val="02F50F5C"/>
    <w:multiLevelType w:val="singleLevel"/>
    <w:tmpl w:val="DF14956C"/>
    <w:lvl w:ilvl="0">
      <w:start w:val="1"/>
      <w:numFmt w:val="upperLetter"/>
      <w:lvlText w:val="%1、"/>
      <w:lvlJc w:val="left"/>
      <w:pPr>
        <w:tabs>
          <w:tab w:val="num" w:pos="345"/>
        </w:tabs>
        <w:ind w:left="345" w:hanging="345"/>
      </w:pPr>
      <w:rPr>
        <w:rFonts w:hint="eastAsia"/>
      </w:rPr>
    </w:lvl>
  </w:abstractNum>
  <w:abstractNum w:abstractNumId="3">
    <w:nsid w:val="080E2661"/>
    <w:multiLevelType w:val="hybridMultilevel"/>
    <w:tmpl w:val="759679FA"/>
    <w:lvl w:ilvl="0" w:tplc="FFFFFFFF">
      <w:start w:val="1"/>
      <w:numFmt w:val="decimal"/>
      <w:lvlText w:val="%1."/>
      <w:lvlJc w:val="left"/>
      <w:pPr>
        <w:tabs>
          <w:tab w:val="num" w:pos="720"/>
        </w:tabs>
        <w:ind w:left="720" w:hanging="360"/>
      </w:pPr>
      <w:rPr>
        <w:rFonts w:hint="eastAsia"/>
      </w:rPr>
    </w:lvl>
    <w:lvl w:ilvl="1" w:tplc="FFFFFFFF">
      <w:start w:val="1"/>
      <w:numFmt w:val="decimal"/>
      <w:lvlText w:val="（%2）"/>
      <w:lvlJc w:val="left"/>
      <w:pPr>
        <w:tabs>
          <w:tab w:val="num" w:pos="1500"/>
        </w:tabs>
        <w:ind w:left="1500" w:hanging="720"/>
      </w:pPr>
      <w:rPr>
        <w:rFonts w:hint="eastAsia"/>
      </w:rPr>
    </w:lvl>
    <w:lvl w:ilvl="2" w:tplc="FFFFFFFF" w:tentative="1">
      <w:start w:val="1"/>
      <w:numFmt w:val="lowerRoman"/>
      <w:lvlText w:val="%3."/>
      <w:lvlJc w:val="right"/>
      <w:pPr>
        <w:tabs>
          <w:tab w:val="num" w:pos="1620"/>
        </w:tabs>
        <w:ind w:left="1620" w:hanging="420"/>
      </w:pPr>
    </w:lvl>
    <w:lvl w:ilvl="3" w:tplc="FFFFFFFF" w:tentative="1">
      <w:start w:val="1"/>
      <w:numFmt w:val="decimal"/>
      <w:lvlText w:val="%4."/>
      <w:lvlJc w:val="left"/>
      <w:pPr>
        <w:tabs>
          <w:tab w:val="num" w:pos="2040"/>
        </w:tabs>
        <w:ind w:left="2040" w:hanging="420"/>
      </w:pPr>
    </w:lvl>
    <w:lvl w:ilvl="4" w:tplc="FFFFFFFF" w:tentative="1">
      <w:start w:val="1"/>
      <w:numFmt w:val="lowerLetter"/>
      <w:lvlText w:val="%5)"/>
      <w:lvlJc w:val="left"/>
      <w:pPr>
        <w:tabs>
          <w:tab w:val="num" w:pos="2460"/>
        </w:tabs>
        <w:ind w:left="2460" w:hanging="420"/>
      </w:pPr>
    </w:lvl>
    <w:lvl w:ilvl="5" w:tplc="FFFFFFFF" w:tentative="1">
      <w:start w:val="1"/>
      <w:numFmt w:val="lowerRoman"/>
      <w:lvlText w:val="%6."/>
      <w:lvlJc w:val="right"/>
      <w:pPr>
        <w:tabs>
          <w:tab w:val="num" w:pos="2880"/>
        </w:tabs>
        <w:ind w:left="2880" w:hanging="420"/>
      </w:pPr>
    </w:lvl>
    <w:lvl w:ilvl="6" w:tplc="FFFFFFFF" w:tentative="1">
      <w:start w:val="1"/>
      <w:numFmt w:val="decimal"/>
      <w:lvlText w:val="%7."/>
      <w:lvlJc w:val="left"/>
      <w:pPr>
        <w:tabs>
          <w:tab w:val="num" w:pos="3300"/>
        </w:tabs>
        <w:ind w:left="3300" w:hanging="420"/>
      </w:pPr>
    </w:lvl>
    <w:lvl w:ilvl="7" w:tplc="FFFFFFFF" w:tentative="1">
      <w:start w:val="1"/>
      <w:numFmt w:val="lowerLetter"/>
      <w:lvlText w:val="%8)"/>
      <w:lvlJc w:val="left"/>
      <w:pPr>
        <w:tabs>
          <w:tab w:val="num" w:pos="3720"/>
        </w:tabs>
        <w:ind w:left="3720" w:hanging="420"/>
      </w:pPr>
    </w:lvl>
    <w:lvl w:ilvl="8" w:tplc="FFFFFFFF" w:tentative="1">
      <w:start w:val="1"/>
      <w:numFmt w:val="lowerRoman"/>
      <w:lvlText w:val="%9."/>
      <w:lvlJc w:val="right"/>
      <w:pPr>
        <w:tabs>
          <w:tab w:val="num" w:pos="4140"/>
        </w:tabs>
        <w:ind w:left="4140" w:hanging="420"/>
      </w:pPr>
    </w:lvl>
  </w:abstractNum>
  <w:abstractNum w:abstractNumId="4">
    <w:nsid w:val="0FDC1441"/>
    <w:multiLevelType w:val="singleLevel"/>
    <w:tmpl w:val="631C9D56"/>
    <w:lvl w:ilvl="0">
      <w:start w:val="1"/>
      <w:numFmt w:val="decimal"/>
      <w:lvlText w:val="（%1）"/>
      <w:lvlJc w:val="left"/>
      <w:pPr>
        <w:tabs>
          <w:tab w:val="num" w:pos="525"/>
        </w:tabs>
        <w:ind w:left="525" w:hanging="525"/>
      </w:pPr>
      <w:rPr>
        <w:rFonts w:hint="eastAsia"/>
      </w:rPr>
    </w:lvl>
  </w:abstractNum>
  <w:abstractNum w:abstractNumId="5">
    <w:nsid w:val="200044BD"/>
    <w:multiLevelType w:val="singleLevel"/>
    <w:tmpl w:val="958825A0"/>
    <w:lvl w:ilvl="0">
      <w:start w:val="1"/>
      <w:numFmt w:val="decimal"/>
      <w:lvlText w:val="%1、"/>
      <w:lvlJc w:val="left"/>
      <w:pPr>
        <w:tabs>
          <w:tab w:val="num" w:pos="315"/>
        </w:tabs>
        <w:ind w:left="315" w:hanging="315"/>
      </w:pPr>
      <w:rPr>
        <w:rFonts w:hint="default"/>
      </w:rPr>
    </w:lvl>
  </w:abstractNum>
  <w:abstractNum w:abstractNumId="6">
    <w:nsid w:val="200D4F00"/>
    <w:multiLevelType w:val="hybridMultilevel"/>
    <w:tmpl w:val="E36C528A"/>
    <w:lvl w:ilvl="0" w:tplc="FFFFFFFF">
      <w:start w:val="1"/>
      <w:numFmt w:val="decimal"/>
      <w:lvlText w:val="%1."/>
      <w:lvlJc w:val="left"/>
      <w:pPr>
        <w:tabs>
          <w:tab w:val="num" w:pos="420"/>
        </w:tabs>
        <w:ind w:left="420" w:hanging="420"/>
      </w:pPr>
    </w:lvl>
    <w:lvl w:ilvl="1" w:tplc="FFFFFFFF">
      <w:start w:val="2"/>
      <w:numFmt w:val="decimal"/>
      <w:lvlText w:val="%2、"/>
      <w:lvlJc w:val="left"/>
      <w:pPr>
        <w:tabs>
          <w:tab w:val="num" w:pos="780"/>
        </w:tabs>
        <w:ind w:left="780" w:hanging="36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
    <w:nsid w:val="2215316D"/>
    <w:multiLevelType w:val="singleLevel"/>
    <w:tmpl w:val="99B0A482"/>
    <w:lvl w:ilvl="0">
      <w:start w:val="1"/>
      <w:numFmt w:val="decimalEnclosedCircle"/>
      <w:lvlText w:val="%1"/>
      <w:lvlJc w:val="left"/>
      <w:pPr>
        <w:tabs>
          <w:tab w:val="num" w:pos="420"/>
        </w:tabs>
        <w:ind w:left="420" w:hanging="210"/>
      </w:pPr>
      <w:rPr>
        <w:rFonts w:hint="eastAsia"/>
      </w:rPr>
    </w:lvl>
  </w:abstractNum>
  <w:abstractNum w:abstractNumId="8">
    <w:nsid w:val="49591BAD"/>
    <w:multiLevelType w:val="singleLevel"/>
    <w:tmpl w:val="CCBCEEBE"/>
    <w:lvl w:ilvl="0">
      <w:start w:val="1"/>
      <w:numFmt w:val="decimal"/>
      <w:lvlText w:val="%1、"/>
      <w:lvlJc w:val="left"/>
      <w:pPr>
        <w:tabs>
          <w:tab w:val="num" w:pos="435"/>
        </w:tabs>
        <w:ind w:left="435" w:hanging="435"/>
      </w:pPr>
      <w:rPr>
        <w:rFonts w:hint="eastAsia"/>
      </w:rPr>
    </w:lvl>
  </w:abstractNum>
  <w:abstractNum w:abstractNumId="9">
    <w:nsid w:val="532D2CC7"/>
    <w:multiLevelType w:val="singleLevel"/>
    <w:tmpl w:val="1A86FD24"/>
    <w:lvl w:ilvl="0">
      <w:start w:val="1"/>
      <w:numFmt w:val="decimal"/>
      <w:lvlText w:val="（%1）"/>
      <w:lvlJc w:val="left"/>
      <w:pPr>
        <w:tabs>
          <w:tab w:val="num" w:pos="840"/>
        </w:tabs>
        <w:ind w:left="840" w:hanging="525"/>
      </w:pPr>
      <w:rPr>
        <w:rFonts w:hint="eastAsia"/>
      </w:rPr>
    </w:lvl>
  </w:abstractNum>
  <w:abstractNum w:abstractNumId="10">
    <w:nsid w:val="57A65175"/>
    <w:multiLevelType w:val="singleLevel"/>
    <w:tmpl w:val="55E25472"/>
    <w:lvl w:ilvl="0">
      <w:start w:val="1"/>
      <w:numFmt w:val="japaneseCounting"/>
      <w:lvlText w:val="%1、"/>
      <w:lvlJc w:val="left"/>
      <w:pPr>
        <w:tabs>
          <w:tab w:val="num" w:pos="331"/>
        </w:tabs>
        <w:ind w:left="331" w:hanging="480"/>
      </w:pPr>
      <w:rPr>
        <w:rFonts w:hint="eastAsia"/>
      </w:rPr>
    </w:lvl>
  </w:abstractNum>
  <w:abstractNum w:abstractNumId="11">
    <w:nsid w:val="5B0F22D1"/>
    <w:multiLevelType w:val="hybridMultilevel"/>
    <w:tmpl w:val="6848287A"/>
    <w:lvl w:ilvl="0" w:tplc="FFFFFFFF">
      <w:start w:val="1"/>
      <w:numFmt w:val="japaneseCounting"/>
      <w:lvlText w:val="%1、"/>
      <w:lvlJc w:val="left"/>
      <w:pPr>
        <w:tabs>
          <w:tab w:val="num" w:pos="1640"/>
        </w:tabs>
        <w:ind w:left="1640" w:hanging="1080"/>
      </w:pPr>
      <w:rPr>
        <w:rFonts w:hint="eastAsia"/>
      </w:rPr>
    </w:lvl>
    <w:lvl w:ilvl="1" w:tplc="FFFFFFFF" w:tentative="1">
      <w:start w:val="1"/>
      <w:numFmt w:val="lowerLetter"/>
      <w:lvlText w:val="%2)"/>
      <w:lvlJc w:val="left"/>
      <w:pPr>
        <w:tabs>
          <w:tab w:val="num" w:pos="1400"/>
        </w:tabs>
        <w:ind w:left="1400" w:hanging="420"/>
      </w:pPr>
    </w:lvl>
    <w:lvl w:ilvl="2" w:tplc="FFFFFFFF" w:tentative="1">
      <w:start w:val="1"/>
      <w:numFmt w:val="lowerRoman"/>
      <w:lvlText w:val="%3."/>
      <w:lvlJc w:val="right"/>
      <w:pPr>
        <w:tabs>
          <w:tab w:val="num" w:pos="1820"/>
        </w:tabs>
        <w:ind w:left="1820" w:hanging="420"/>
      </w:pPr>
    </w:lvl>
    <w:lvl w:ilvl="3" w:tplc="FFFFFFFF" w:tentative="1">
      <w:start w:val="1"/>
      <w:numFmt w:val="decimal"/>
      <w:lvlText w:val="%4."/>
      <w:lvlJc w:val="left"/>
      <w:pPr>
        <w:tabs>
          <w:tab w:val="num" w:pos="2240"/>
        </w:tabs>
        <w:ind w:left="2240" w:hanging="420"/>
      </w:pPr>
    </w:lvl>
    <w:lvl w:ilvl="4" w:tplc="FFFFFFFF" w:tentative="1">
      <w:start w:val="1"/>
      <w:numFmt w:val="lowerLetter"/>
      <w:lvlText w:val="%5)"/>
      <w:lvlJc w:val="left"/>
      <w:pPr>
        <w:tabs>
          <w:tab w:val="num" w:pos="2660"/>
        </w:tabs>
        <w:ind w:left="2660" w:hanging="420"/>
      </w:pPr>
    </w:lvl>
    <w:lvl w:ilvl="5" w:tplc="FFFFFFFF" w:tentative="1">
      <w:start w:val="1"/>
      <w:numFmt w:val="lowerRoman"/>
      <w:lvlText w:val="%6."/>
      <w:lvlJc w:val="right"/>
      <w:pPr>
        <w:tabs>
          <w:tab w:val="num" w:pos="3080"/>
        </w:tabs>
        <w:ind w:left="3080" w:hanging="420"/>
      </w:pPr>
    </w:lvl>
    <w:lvl w:ilvl="6" w:tplc="FFFFFFFF" w:tentative="1">
      <w:start w:val="1"/>
      <w:numFmt w:val="decimal"/>
      <w:lvlText w:val="%7."/>
      <w:lvlJc w:val="left"/>
      <w:pPr>
        <w:tabs>
          <w:tab w:val="num" w:pos="3500"/>
        </w:tabs>
        <w:ind w:left="3500" w:hanging="420"/>
      </w:pPr>
    </w:lvl>
    <w:lvl w:ilvl="7" w:tplc="FFFFFFFF" w:tentative="1">
      <w:start w:val="1"/>
      <w:numFmt w:val="lowerLetter"/>
      <w:lvlText w:val="%8)"/>
      <w:lvlJc w:val="left"/>
      <w:pPr>
        <w:tabs>
          <w:tab w:val="num" w:pos="3920"/>
        </w:tabs>
        <w:ind w:left="3920" w:hanging="420"/>
      </w:pPr>
    </w:lvl>
    <w:lvl w:ilvl="8" w:tplc="FFFFFFFF" w:tentative="1">
      <w:start w:val="1"/>
      <w:numFmt w:val="lowerRoman"/>
      <w:lvlText w:val="%9."/>
      <w:lvlJc w:val="right"/>
      <w:pPr>
        <w:tabs>
          <w:tab w:val="num" w:pos="4340"/>
        </w:tabs>
        <w:ind w:left="4340" w:hanging="420"/>
      </w:pPr>
    </w:lvl>
  </w:abstractNum>
  <w:abstractNum w:abstractNumId="12">
    <w:nsid w:val="5B370ACD"/>
    <w:multiLevelType w:val="singleLevel"/>
    <w:tmpl w:val="2580E5FC"/>
    <w:lvl w:ilvl="0">
      <w:start w:val="7"/>
      <w:numFmt w:val="decimal"/>
      <w:lvlText w:val="%1、"/>
      <w:lvlJc w:val="left"/>
      <w:pPr>
        <w:tabs>
          <w:tab w:val="num" w:pos="720"/>
        </w:tabs>
        <w:ind w:left="720" w:hanging="720"/>
      </w:pPr>
      <w:rPr>
        <w:rFonts w:hint="eastAsia"/>
      </w:rPr>
    </w:lvl>
  </w:abstractNum>
  <w:abstractNum w:abstractNumId="13">
    <w:nsid w:val="60BE2170"/>
    <w:multiLevelType w:val="hybridMultilevel"/>
    <w:tmpl w:val="4E8CE5B6"/>
    <w:lvl w:ilvl="0" w:tplc="FFFFFFFF">
      <w:start w:val="4"/>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4">
    <w:nsid w:val="64350D71"/>
    <w:multiLevelType w:val="hybridMultilevel"/>
    <w:tmpl w:val="0AC0B7D2"/>
    <w:lvl w:ilvl="0" w:tplc="C644C25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71BD3DA6"/>
    <w:multiLevelType w:val="singleLevel"/>
    <w:tmpl w:val="7BF4BD14"/>
    <w:lvl w:ilvl="0">
      <w:start w:val="2"/>
      <w:numFmt w:val="japaneseCounting"/>
      <w:lvlText w:val="%1、"/>
      <w:lvlJc w:val="left"/>
      <w:pPr>
        <w:tabs>
          <w:tab w:val="num" w:pos="1260"/>
        </w:tabs>
        <w:ind w:left="1260" w:hanging="720"/>
      </w:pPr>
      <w:rPr>
        <w:rFonts w:hint="eastAsia"/>
      </w:rPr>
    </w:lvl>
  </w:abstractNum>
  <w:abstractNum w:abstractNumId="16">
    <w:nsid w:val="72D76C57"/>
    <w:multiLevelType w:val="hybridMultilevel"/>
    <w:tmpl w:val="D5328688"/>
    <w:lvl w:ilvl="0" w:tplc="FFFFFFFF">
      <w:start w:val="1"/>
      <w:numFmt w:val="japaneseCounting"/>
      <w:lvlText w:val="%1、"/>
      <w:lvlJc w:val="left"/>
      <w:pPr>
        <w:tabs>
          <w:tab w:val="num" w:pos="1950"/>
        </w:tabs>
        <w:ind w:left="1950" w:hanging="720"/>
      </w:pPr>
      <w:rPr>
        <w:rFonts w:hint="eastAsia"/>
      </w:rPr>
    </w:lvl>
    <w:lvl w:ilvl="1" w:tplc="FFFFFFFF">
      <w:start w:val="1"/>
      <w:numFmt w:val="decimal"/>
      <w:lvlText w:val="%2."/>
      <w:lvlJc w:val="left"/>
      <w:pPr>
        <w:tabs>
          <w:tab w:val="num" w:pos="2010"/>
        </w:tabs>
        <w:ind w:left="2010" w:hanging="360"/>
      </w:pPr>
      <w:rPr>
        <w:rFonts w:hint="eastAsia"/>
      </w:rPr>
    </w:lvl>
    <w:lvl w:ilvl="2" w:tplc="FFFFFFFF">
      <w:start w:val="1"/>
      <w:numFmt w:val="decimal"/>
      <w:lvlText w:val="（%3）"/>
      <w:lvlJc w:val="left"/>
      <w:pPr>
        <w:tabs>
          <w:tab w:val="num" w:pos="2790"/>
        </w:tabs>
        <w:ind w:left="2790" w:hanging="720"/>
      </w:pPr>
      <w:rPr>
        <w:rFonts w:hint="eastAsia"/>
      </w:rPr>
    </w:lvl>
    <w:lvl w:ilvl="3" w:tplc="FFFFFFFF">
      <w:start w:val="3"/>
      <w:numFmt w:val="decimal"/>
      <w:lvlText w:val="%4、"/>
      <w:lvlJc w:val="left"/>
      <w:pPr>
        <w:tabs>
          <w:tab w:val="num" w:pos="3210"/>
        </w:tabs>
        <w:ind w:left="3210" w:hanging="720"/>
      </w:pPr>
      <w:rPr>
        <w:rFonts w:hint="eastAsia"/>
      </w:rPr>
    </w:lvl>
    <w:lvl w:ilvl="4" w:tplc="FFFFFFFF" w:tentative="1">
      <w:start w:val="1"/>
      <w:numFmt w:val="lowerLetter"/>
      <w:lvlText w:val="%5)"/>
      <w:lvlJc w:val="left"/>
      <w:pPr>
        <w:tabs>
          <w:tab w:val="num" w:pos="3330"/>
        </w:tabs>
        <w:ind w:left="3330" w:hanging="420"/>
      </w:pPr>
    </w:lvl>
    <w:lvl w:ilvl="5" w:tplc="FFFFFFFF" w:tentative="1">
      <w:start w:val="1"/>
      <w:numFmt w:val="lowerRoman"/>
      <w:lvlText w:val="%6."/>
      <w:lvlJc w:val="right"/>
      <w:pPr>
        <w:tabs>
          <w:tab w:val="num" w:pos="3750"/>
        </w:tabs>
        <w:ind w:left="3750" w:hanging="420"/>
      </w:pPr>
    </w:lvl>
    <w:lvl w:ilvl="6" w:tplc="FFFFFFFF" w:tentative="1">
      <w:start w:val="1"/>
      <w:numFmt w:val="decimal"/>
      <w:lvlText w:val="%7."/>
      <w:lvlJc w:val="left"/>
      <w:pPr>
        <w:tabs>
          <w:tab w:val="num" w:pos="4170"/>
        </w:tabs>
        <w:ind w:left="4170" w:hanging="420"/>
      </w:pPr>
    </w:lvl>
    <w:lvl w:ilvl="7" w:tplc="FFFFFFFF" w:tentative="1">
      <w:start w:val="1"/>
      <w:numFmt w:val="lowerLetter"/>
      <w:lvlText w:val="%8)"/>
      <w:lvlJc w:val="left"/>
      <w:pPr>
        <w:tabs>
          <w:tab w:val="num" w:pos="4590"/>
        </w:tabs>
        <w:ind w:left="4590" w:hanging="420"/>
      </w:pPr>
    </w:lvl>
    <w:lvl w:ilvl="8" w:tplc="FFFFFFFF" w:tentative="1">
      <w:start w:val="1"/>
      <w:numFmt w:val="lowerRoman"/>
      <w:lvlText w:val="%9."/>
      <w:lvlJc w:val="right"/>
      <w:pPr>
        <w:tabs>
          <w:tab w:val="num" w:pos="5010"/>
        </w:tabs>
        <w:ind w:left="5010" w:hanging="420"/>
      </w:pPr>
    </w:lvl>
  </w:abstractNum>
  <w:abstractNum w:abstractNumId="17">
    <w:nsid w:val="76876FDC"/>
    <w:multiLevelType w:val="hybridMultilevel"/>
    <w:tmpl w:val="DB5AC9F2"/>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8">
    <w:nsid w:val="7F7B6487"/>
    <w:multiLevelType w:val="singleLevel"/>
    <w:tmpl w:val="A0C67EA6"/>
    <w:lvl w:ilvl="0">
      <w:start w:val="1"/>
      <w:numFmt w:val="decimal"/>
      <w:lvlText w:val="%1、"/>
      <w:lvlJc w:val="left"/>
      <w:pPr>
        <w:tabs>
          <w:tab w:val="num" w:pos="315"/>
        </w:tabs>
        <w:ind w:left="315" w:hanging="315"/>
      </w:pPr>
      <w:rPr>
        <w:rFonts w:hint="eastAsia"/>
      </w:rPr>
    </w:lvl>
  </w:abstractNum>
  <w:num w:numId="1">
    <w:abstractNumId w:val="16"/>
  </w:num>
  <w:num w:numId="2">
    <w:abstractNumId w:val="6"/>
  </w:num>
  <w:num w:numId="3">
    <w:abstractNumId w:val="18"/>
  </w:num>
  <w:num w:numId="4">
    <w:abstractNumId w:val="4"/>
  </w:num>
  <w:num w:numId="5">
    <w:abstractNumId w:val="2"/>
  </w:num>
  <w:num w:numId="6">
    <w:abstractNumId w:val="9"/>
  </w:num>
  <w:num w:numId="7">
    <w:abstractNumId w:val="0"/>
  </w:num>
  <w:num w:numId="8">
    <w:abstractNumId w:val="5"/>
  </w:num>
  <w:num w:numId="9">
    <w:abstractNumId w:val="1"/>
  </w:num>
  <w:num w:numId="10">
    <w:abstractNumId w:val="13"/>
  </w:num>
  <w:num w:numId="11">
    <w:abstractNumId w:val="17"/>
  </w:num>
  <w:num w:numId="12">
    <w:abstractNumId w:val="3"/>
  </w:num>
  <w:num w:numId="13">
    <w:abstractNumId w:val="11"/>
  </w:num>
  <w:num w:numId="14">
    <w:abstractNumId w:val="7"/>
  </w:num>
  <w:num w:numId="15">
    <w:abstractNumId w:val="8"/>
  </w:num>
  <w:num w:numId="16">
    <w:abstractNumId w:val="12"/>
  </w:num>
  <w:num w:numId="17">
    <w:abstractNumId w:val="15"/>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184E"/>
    <w:rsid w:val="000B15CB"/>
    <w:rsid w:val="000B7C17"/>
    <w:rsid w:val="002464AD"/>
    <w:rsid w:val="00455891"/>
    <w:rsid w:val="0057184E"/>
    <w:rsid w:val="007951CD"/>
    <w:rsid w:val="00860A8E"/>
    <w:rsid w:val="008833FF"/>
    <w:rsid w:val="008858B3"/>
    <w:rsid w:val="008A3D44"/>
    <w:rsid w:val="008B7A0C"/>
    <w:rsid w:val="008C08C4"/>
    <w:rsid w:val="009677E5"/>
    <w:rsid w:val="009C4DD0"/>
    <w:rsid w:val="009D5BE0"/>
    <w:rsid w:val="00A73FD1"/>
    <w:rsid w:val="00AD22D0"/>
    <w:rsid w:val="00B32710"/>
    <w:rsid w:val="00B45B6D"/>
    <w:rsid w:val="00C14C12"/>
    <w:rsid w:val="00CB5B9B"/>
    <w:rsid w:val="00CC713C"/>
    <w:rsid w:val="00DE0624"/>
    <w:rsid w:val="00E67C9F"/>
    <w:rsid w:val="00F50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15CB"/>
    <w:pPr>
      <w:widowControl w:val="0"/>
      <w:jc w:val="both"/>
    </w:pPr>
    <w:rPr>
      <w:kern w:val="2"/>
      <w:sz w:val="21"/>
      <w:szCs w:val="24"/>
    </w:rPr>
  </w:style>
  <w:style w:type="paragraph" w:styleId="1">
    <w:name w:val="heading 1"/>
    <w:basedOn w:val="a"/>
    <w:next w:val="a"/>
    <w:qFormat/>
    <w:rsid w:val="000B15CB"/>
    <w:pPr>
      <w:keepNext/>
      <w:outlineLvl w:val="0"/>
    </w:pPr>
    <w:rPr>
      <w:snapToGrid w:val="0"/>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B15CB"/>
    <w:pPr>
      <w:ind w:firstLineChars="200" w:firstLine="480"/>
      <w:jc w:val="left"/>
    </w:pPr>
    <w:rPr>
      <w:snapToGrid w:val="0"/>
      <w:kern w:val="0"/>
      <w:sz w:val="24"/>
    </w:rPr>
  </w:style>
  <w:style w:type="character" w:styleId="a4">
    <w:name w:val="page number"/>
    <w:basedOn w:val="a0"/>
    <w:rsid w:val="000B15CB"/>
  </w:style>
  <w:style w:type="paragraph" w:styleId="a5">
    <w:name w:val="footer"/>
    <w:basedOn w:val="a"/>
    <w:rsid w:val="000B15CB"/>
    <w:pPr>
      <w:tabs>
        <w:tab w:val="center" w:pos="4153"/>
        <w:tab w:val="right" w:pos="8306"/>
      </w:tabs>
      <w:snapToGrid w:val="0"/>
      <w:jc w:val="left"/>
    </w:pPr>
    <w:rPr>
      <w:snapToGrid w:val="0"/>
      <w:kern w:val="0"/>
      <w:sz w:val="18"/>
      <w:szCs w:val="18"/>
    </w:rPr>
  </w:style>
  <w:style w:type="paragraph" w:styleId="a6">
    <w:name w:val="header"/>
    <w:basedOn w:val="a"/>
    <w:link w:val="Char"/>
    <w:rsid w:val="00F50E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50E9A"/>
    <w:rPr>
      <w:kern w:val="2"/>
      <w:sz w:val="18"/>
      <w:szCs w:val="18"/>
    </w:rPr>
  </w:style>
  <w:style w:type="table" w:styleId="a7">
    <w:name w:val="Table Grid"/>
    <w:basedOn w:val="a1"/>
    <w:uiPriority w:val="59"/>
    <w:rsid w:val="00A73F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上海水产大学科研启动基金</dc:title>
  <dc:creator>a</dc:creator>
  <cp:lastModifiedBy>admin</cp:lastModifiedBy>
  <cp:revision>7</cp:revision>
  <dcterms:created xsi:type="dcterms:W3CDTF">2016-02-26T02:13:00Z</dcterms:created>
  <dcterms:modified xsi:type="dcterms:W3CDTF">2018-09-17T04:19:00Z</dcterms:modified>
</cp:coreProperties>
</file>